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5132D" w14:textId="77777777" w:rsidR="007F2AEF" w:rsidRPr="002F76CE" w:rsidRDefault="007F2AEF" w:rsidP="007F2AEF">
      <w:pPr>
        <w:jc w:val="center"/>
      </w:pPr>
      <w:r>
        <w:rPr>
          <w:noProof/>
        </w:rPr>
        <w:drawing>
          <wp:inline distT="0" distB="0" distL="0" distR="0" wp14:anchorId="5516EA7C" wp14:editId="07777777">
            <wp:extent cx="723900" cy="723900"/>
            <wp:effectExtent l="1905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lt5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E3F1F2" w14:textId="77777777" w:rsidR="007F2AEF" w:rsidRPr="002F76CE" w:rsidRDefault="007F2AEF" w:rsidP="007F2AEF">
      <w:pPr>
        <w:jc w:val="center"/>
        <w:rPr>
          <w:sz w:val="20"/>
        </w:rPr>
      </w:pPr>
    </w:p>
    <w:p w14:paraId="582D3F73" w14:textId="77777777" w:rsidR="007F2AEF" w:rsidRPr="002F76CE" w:rsidRDefault="007F2AEF" w:rsidP="007F2AEF">
      <w:pPr>
        <w:jc w:val="center"/>
        <w:rPr>
          <w:sz w:val="6"/>
        </w:rPr>
      </w:pPr>
    </w:p>
    <w:p w14:paraId="5BD053F0" w14:textId="77777777" w:rsidR="007F2AEF" w:rsidRPr="002F76CE" w:rsidRDefault="007F2AEF" w:rsidP="007F2AEF">
      <w:pPr>
        <w:pStyle w:val="5"/>
        <w:ind w:right="-142"/>
        <w:rPr>
          <w:rFonts w:ascii="Times New Roman" w:hAnsi="Times New Roman"/>
          <w:sz w:val="24"/>
        </w:rPr>
      </w:pPr>
      <w:r w:rsidRPr="002F76CE">
        <w:rPr>
          <w:rFonts w:ascii="Times New Roman" w:hAnsi="Times New Roman"/>
          <w:sz w:val="24"/>
        </w:rPr>
        <w:t>ПРЕДСЕДАТЕЛЬ АЛТАЙСКОГО КРАЕВОГО ЗАКОНОДАТЕЛЬНОГО СОБРАНИЯ</w:t>
      </w:r>
    </w:p>
    <w:p w14:paraId="614D9E1C" w14:textId="77777777" w:rsidR="007F2AEF" w:rsidRPr="002F76CE" w:rsidRDefault="007F2AEF" w:rsidP="007F2AEF">
      <w:pPr>
        <w:jc w:val="center"/>
        <w:rPr>
          <w:b/>
          <w:spacing w:val="80"/>
          <w:sz w:val="36"/>
        </w:rPr>
      </w:pPr>
      <w:r w:rsidRPr="002F76CE">
        <w:rPr>
          <w:b/>
          <w:spacing w:val="80"/>
          <w:sz w:val="36"/>
        </w:rPr>
        <w:t>РАСПОРЯЖЕНИЕ</w:t>
      </w:r>
    </w:p>
    <w:p w14:paraId="5DABED46" w14:textId="77777777" w:rsidR="007F2AEF" w:rsidRPr="002F76CE" w:rsidRDefault="007F2AEF" w:rsidP="007F2AEF">
      <w:pPr>
        <w:jc w:val="right"/>
      </w:pPr>
    </w:p>
    <w:p w14:paraId="745D329E" w14:textId="77777777" w:rsidR="00062173" w:rsidRPr="00AD1BAC" w:rsidRDefault="00062173" w:rsidP="0025741D">
      <w:pPr>
        <w:rPr>
          <w:sz w:val="16"/>
          <w:szCs w:val="28"/>
        </w:rPr>
      </w:pPr>
    </w:p>
    <w:p w14:paraId="48F0A5EB" w14:textId="29F44DA2" w:rsidR="00062173" w:rsidRPr="00316558" w:rsidRDefault="00316558" w:rsidP="00C1474D">
      <w:r>
        <w:t>18</w:t>
      </w:r>
      <w:r w:rsidRPr="00316558">
        <w:t>.12</w:t>
      </w:r>
      <w:r>
        <w:t>.</w:t>
      </w:r>
      <w:r w:rsidRPr="00316558">
        <w:t>2017</w:t>
      </w:r>
      <w:r w:rsidR="00062173">
        <w:t>_</w:t>
      </w:r>
      <w:r w:rsidR="00062173">
        <w:tab/>
      </w:r>
      <w:r w:rsidR="00062173">
        <w:tab/>
      </w:r>
      <w:r w:rsidR="00062173">
        <w:tab/>
      </w:r>
      <w:r w:rsidR="00062173">
        <w:tab/>
      </w:r>
      <w:r w:rsidR="00062173">
        <w:tab/>
      </w:r>
      <w:r w:rsidR="00062173">
        <w:tab/>
      </w:r>
      <w:r w:rsidR="00062173">
        <w:tab/>
      </w:r>
      <w:r>
        <w:tab/>
      </w:r>
      <w:r>
        <w:tab/>
      </w:r>
      <w:bookmarkStart w:id="0" w:name="_GoBack"/>
      <w:bookmarkEnd w:id="0"/>
      <w:r w:rsidR="00F310D1">
        <w:t xml:space="preserve">                          </w:t>
      </w:r>
      <w:r w:rsidR="00C1474D">
        <w:t xml:space="preserve">  </w:t>
      </w:r>
      <w:r w:rsidR="00062173">
        <w:t xml:space="preserve">№ </w:t>
      </w:r>
      <w:r w:rsidRPr="00316558">
        <w:t>141/06-04</w:t>
      </w:r>
    </w:p>
    <w:p w14:paraId="22FCB2D6" w14:textId="77777777" w:rsidR="00062173" w:rsidRPr="00F310D1" w:rsidRDefault="00062173" w:rsidP="00062173">
      <w:pPr>
        <w:jc w:val="center"/>
        <w:rPr>
          <w:sz w:val="24"/>
          <w:szCs w:val="24"/>
        </w:rPr>
      </w:pPr>
      <w:r w:rsidRPr="00F310D1">
        <w:rPr>
          <w:sz w:val="24"/>
          <w:szCs w:val="24"/>
        </w:rPr>
        <w:t>г.</w:t>
      </w:r>
      <w:r w:rsidRPr="00DA6974">
        <w:rPr>
          <w:sz w:val="24"/>
          <w:szCs w:val="24"/>
        </w:rPr>
        <w:t xml:space="preserve"> </w:t>
      </w:r>
      <w:r w:rsidRPr="00F310D1">
        <w:rPr>
          <w:sz w:val="24"/>
          <w:szCs w:val="24"/>
        </w:rPr>
        <w:t>Барнаул</w:t>
      </w:r>
    </w:p>
    <w:p w14:paraId="05A1E4B1" w14:textId="77777777" w:rsidR="007F2AEF" w:rsidRDefault="007F2AEF" w:rsidP="007F2AEF">
      <w:pPr>
        <w:pStyle w:val="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</w:tblGrid>
      <w:tr w:rsidR="007F2AEF" w:rsidRPr="002F4792" w14:paraId="266508F8" w14:textId="77777777" w:rsidTr="00A70DBB">
        <w:trPr>
          <w:trHeight w:val="61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FE6539A" w14:textId="77777777" w:rsidR="00937830" w:rsidRDefault="00937830" w:rsidP="00D92CEB">
            <w:pPr>
              <w:pStyle w:val="Heading"/>
              <w:suppressAutoHyphens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14:paraId="26DC0D04" w14:textId="7FBD5ED1" w:rsidR="00EE2C36" w:rsidRDefault="00CD578C" w:rsidP="00A70DBB">
            <w:pPr>
              <w:pStyle w:val="Heading"/>
              <w:suppressAutoHyphens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B93BFF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О</w:t>
            </w:r>
            <w:r w:rsidR="00A3509A" w:rsidRPr="00B93BFF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б</w:t>
            </w:r>
            <w:r w:rsidR="00B23B48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B93BFF" w:rsidRPr="00B93BFF">
              <w:rPr>
                <w:rFonts w:ascii="Times New Roman" w:hAnsi="Times New Roman"/>
                <w:b w:val="0"/>
                <w:sz w:val="28"/>
                <w:szCs w:val="28"/>
              </w:rPr>
              <w:t>утверждении</w:t>
            </w:r>
            <w:r w:rsidR="00B23B48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B93BFF"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r w:rsidR="00B93BFF" w:rsidRPr="00B93BFF">
              <w:rPr>
                <w:rFonts w:ascii="Times New Roman" w:hAnsi="Times New Roman"/>
                <w:b w:val="0"/>
                <w:sz w:val="28"/>
                <w:szCs w:val="28"/>
              </w:rPr>
              <w:t>оложения</w:t>
            </w:r>
            <w:r w:rsidR="00B93BFF">
              <w:rPr>
                <w:rFonts w:ascii="Times New Roman" w:hAnsi="Times New Roman"/>
                <w:b w:val="0"/>
                <w:sz w:val="28"/>
                <w:szCs w:val="28"/>
              </w:rPr>
              <w:t xml:space="preserve"> о</w:t>
            </w:r>
            <w:r w:rsidR="00B93BFF" w:rsidRPr="00B93BFF">
              <w:rPr>
                <w:rFonts w:ascii="Times New Roman" w:hAnsi="Times New Roman"/>
                <w:b w:val="0"/>
                <w:sz w:val="28"/>
                <w:szCs w:val="28"/>
              </w:rPr>
              <w:t>б</w:t>
            </w:r>
            <w:r w:rsidR="00A70DBB">
              <w:rPr>
                <w:rFonts w:ascii="Times New Roman" w:hAnsi="Times New Roman"/>
                <w:b w:val="0"/>
                <w:sz w:val="28"/>
                <w:szCs w:val="28"/>
              </w:rPr>
              <w:br/>
            </w:r>
            <w:r w:rsidR="009D126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о</w:t>
            </w:r>
            <w:r w:rsidR="00083128" w:rsidRPr="00B93BFF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тделе</w:t>
            </w:r>
            <w:r w:rsidR="00B23B48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083128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бухгалтерского</w:t>
            </w:r>
            <w:r w:rsidR="00B23B48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083128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учета</w:t>
            </w:r>
            <w:r w:rsidR="009D126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и</w:t>
            </w:r>
            <w:r w:rsidR="00A70DB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br/>
            </w:r>
            <w:r w:rsidR="009D126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о</w:t>
            </w:r>
            <w:r w:rsidR="00083128" w:rsidRPr="00083128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тчетности</w:t>
            </w:r>
            <w:r w:rsidR="00B23B48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A3509A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аппарата Алтайского</w:t>
            </w:r>
            <w:r w:rsidR="00A70DB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br/>
            </w:r>
            <w:r w:rsidR="00A3509A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краевого</w:t>
            </w:r>
            <w:r w:rsidR="00A70DB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A3509A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Законодательного</w:t>
            </w:r>
            <w:r w:rsidR="00A70DBB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9D126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С</w:t>
            </w:r>
            <w:r w:rsidR="00A3509A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обрания</w:t>
            </w:r>
          </w:p>
          <w:p w14:paraId="0C747FB6" w14:textId="77777777" w:rsidR="00DB27A6" w:rsidRDefault="00DB27A6" w:rsidP="00D92CEB">
            <w:pPr>
              <w:pStyle w:val="Heading"/>
              <w:suppressAutoHyphens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14:paraId="0A9C74BC" w14:textId="77777777" w:rsidR="00322D11" w:rsidRDefault="00322D11" w:rsidP="00D92CEB">
            <w:pPr>
              <w:pStyle w:val="Heading"/>
              <w:suppressAutoHyphens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14:paraId="6D54A0C2" w14:textId="77777777" w:rsidR="009D1263" w:rsidRPr="002F4792" w:rsidRDefault="009D1263" w:rsidP="00D92CEB">
            <w:pPr>
              <w:pStyle w:val="Heading"/>
              <w:suppressAutoHyphens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</w:tr>
    </w:tbl>
    <w:p w14:paraId="61365B87" w14:textId="67D7E80A" w:rsidR="00843793" w:rsidRDefault="003216EC" w:rsidP="00D92CEB">
      <w:pPr>
        <w:pStyle w:val="a5"/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 xml:space="preserve">В соответствии со статьей 31 закона Алтайского края от 8 мая 2001 года 22-ЗС «Об Алтайском краевом Законодательном Собрании», постановлением </w:t>
      </w:r>
      <w:r w:rsidRPr="003216EC">
        <w:rPr>
          <w:rFonts w:eastAsiaTheme="minorHAnsi"/>
          <w:color w:val="000000" w:themeColor="text1"/>
          <w:szCs w:val="28"/>
          <w:lang w:eastAsia="en-US"/>
        </w:rPr>
        <w:t>Алтайского краевого Законодательного Собрания</w:t>
      </w:r>
      <w:r>
        <w:rPr>
          <w:rFonts w:eastAsiaTheme="minorHAnsi"/>
          <w:color w:val="000000" w:themeColor="text1"/>
          <w:szCs w:val="28"/>
          <w:lang w:eastAsia="en-US"/>
        </w:rPr>
        <w:t xml:space="preserve"> от 1 сентября 2017</w:t>
      </w:r>
      <w:r w:rsidR="006B367C">
        <w:rPr>
          <w:rFonts w:eastAsiaTheme="minorHAnsi"/>
          <w:color w:val="000000" w:themeColor="text1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Cs w:val="28"/>
          <w:lang w:eastAsia="en-US"/>
        </w:rPr>
        <w:t>года № 211 «О структуре аппарата Алтайского краевого Законодательного Собрания»</w:t>
      </w:r>
      <w:r w:rsidR="00E346EE">
        <w:rPr>
          <w:rFonts w:eastAsiaTheme="minorHAnsi"/>
          <w:color w:val="000000" w:themeColor="text1"/>
          <w:szCs w:val="28"/>
          <w:lang w:eastAsia="en-US"/>
        </w:rPr>
        <w:t xml:space="preserve"> утвердить</w:t>
      </w:r>
      <w:r w:rsidR="001D660A" w:rsidRPr="001D660A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1D660A">
        <w:rPr>
          <w:rFonts w:eastAsiaTheme="minorHAnsi"/>
          <w:color w:val="000000" w:themeColor="text1"/>
          <w:szCs w:val="28"/>
          <w:lang w:eastAsia="en-US"/>
        </w:rPr>
        <w:t xml:space="preserve">прилагаемое </w:t>
      </w:r>
      <w:r w:rsidR="00970061">
        <w:rPr>
          <w:rFonts w:eastAsiaTheme="minorHAnsi"/>
          <w:color w:val="000000" w:themeColor="text1"/>
          <w:szCs w:val="28"/>
          <w:lang w:eastAsia="en-US"/>
        </w:rPr>
        <w:t>П</w:t>
      </w:r>
      <w:r>
        <w:rPr>
          <w:rFonts w:eastAsiaTheme="minorHAnsi"/>
          <w:color w:val="000000" w:themeColor="text1"/>
          <w:szCs w:val="28"/>
          <w:lang w:eastAsia="en-US"/>
        </w:rPr>
        <w:t xml:space="preserve">оложение об отделе </w:t>
      </w:r>
      <w:r w:rsidR="00083128">
        <w:rPr>
          <w:rFonts w:eastAsiaTheme="minorHAnsi"/>
          <w:color w:val="000000" w:themeColor="text1"/>
          <w:szCs w:val="28"/>
          <w:lang w:eastAsia="en-US"/>
        </w:rPr>
        <w:t xml:space="preserve">бухгалтерского учета и отчетности </w:t>
      </w:r>
      <w:r>
        <w:rPr>
          <w:rFonts w:eastAsiaTheme="minorHAnsi"/>
          <w:color w:val="000000" w:themeColor="text1"/>
          <w:szCs w:val="28"/>
          <w:lang w:eastAsia="en-US"/>
        </w:rPr>
        <w:t xml:space="preserve">аппарата </w:t>
      </w:r>
      <w:r w:rsidR="00843793" w:rsidRPr="00843793">
        <w:rPr>
          <w:rFonts w:eastAsiaTheme="minorHAnsi"/>
          <w:color w:val="000000" w:themeColor="text1"/>
          <w:szCs w:val="28"/>
          <w:lang w:eastAsia="en-US"/>
        </w:rPr>
        <w:t>Алтайского краевого За</w:t>
      </w:r>
      <w:r w:rsidR="004318FA">
        <w:rPr>
          <w:rFonts w:eastAsiaTheme="minorHAnsi"/>
          <w:color w:val="000000" w:themeColor="text1"/>
          <w:szCs w:val="28"/>
          <w:lang w:eastAsia="en-US"/>
        </w:rPr>
        <w:t>конодательного Собрания</w:t>
      </w:r>
      <w:r w:rsidR="00843793" w:rsidRPr="00843793">
        <w:rPr>
          <w:rFonts w:eastAsiaTheme="minorHAnsi"/>
          <w:color w:val="000000" w:themeColor="text1"/>
          <w:szCs w:val="28"/>
          <w:lang w:eastAsia="en-US"/>
        </w:rPr>
        <w:t>.</w:t>
      </w:r>
    </w:p>
    <w:p w14:paraId="6272A5D9" w14:textId="77777777" w:rsidR="0002304A" w:rsidRDefault="0002304A" w:rsidP="00D92CEB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</w:p>
    <w:p w14:paraId="2884C76B" w14:textId="77777777" w:rsidR="009D1263" w:rsidRDefault="009D1263" w:rsidP="00D92CEB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</w:p>
    <w:p w14:paraId="00F0D64E" w14:textId="77777777" w:rsidR="0002304A" w:rsidRDefault="0002304A" w:rsidP="00D92CEB">
      <w:pPr>
        <w:pStyle w:val="Heading"/>
        <w:suppressAutoHyphens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1523B41A" w14:textId="77777777" w:rsidR="00EC7A90" w:rsidRDefault="001D60DF" w:rsidP="009117C6">
      <w:pPr>
        <w:pStyle w:val="Heading"/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  <w:r w:rsidRPr="001D60DF">
        <w:rPr>
          <w:rFonts w:ascii="Times New Roman" w:hAnsi="Times New Roman"/>
          <w:b w:val="0"/>
          <w:sz w:val="28"/>
          <w:szCs w:val="28"/>
        </w:rPr>
        <w:t>А.А. Романенко</w:t>
      </w:r>
    </w:p>
    <w:p w14:paraId="6A493DBD" w14:textId="77777777" w:rsidR="00EC7A90" w:rsidRDefault="00EC7A90" w:rsidP="009117C6">
      <w:pPr>
        <w:pStyle w:val="Heading"/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</w:p>
    <w:p w14:paraId="22607AE9" w14:textId="77777777" w:rsidR="00843793" w:rsidRDefault="00EC5827" w:rsidP="00EC7A90">
      <w:pPr>
        <w:pStyle w:val="Heading"/>
        <w:ind w:right="990" w:firstLine="709"/>
        <w:jc w:val="right"/>
        <w:rPr>
          <w:szCs w:val="28"/>
        </w:rPr>
        <w:sectPr w:rsidR="00843793" w:rsidSect="00F10F6E">
          <w:headerReference w:type="default" r:id="rId9"/>
          <w:pgSz w:w="11906" w:h="16838"/>
          <w:pgMar w:top="1134" w:right="567" w:bottom="851" w:left="1701" w:header="709" w:footer="709" w:gutter="0"/>
          <w:cols w:space="708"/>
          <w:titlePg/>
          <w:docGrid w:linePitch="381"/>
        </w:sectPr>
      </w:pPr>
      <w:r>
        <w:rPr>
          <w:szCs w:val="28"/>
        </w:rPr>
        <w:t xml:space="preserve"> </w:t>
      </w:r>
    </w:p>
    <w:p w14:paraId="07EF8BDF" w14:textId="77777777" w:rsidR="002A38F8" w:rsidRPr="002A38F8" w:rsidRDefault="00572042" w:rsidP="00572042">
      <w:pPr>
        <w:pStyle w:val="Heading"/>
        <w:ind w:left="581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ПРИЛОЖЕНИЕ</w:t>
      </w:r>
    </w:p>
    <w:p w14:paraId="106C39A0" w14:textId="77777777" w:rsidR="00572042" w:rsidRDefault="002A38F8" w:rsidP="00572042">
      <w:pPr>
        <w:pStyle w:val="Heading"/>
        <w:ind w:left="5812"/>
        <w:rPr>
          <w:rFonts w:ascii="Times New Roman" w:hAnsi="Times New Roman"/>
          <w:b w:val="0"/>
          <w:sz w:val="28"/>
          <w:szCs w:val="28"/>
        </w:rPr>
      </w:pPr>
      <w:proofErr w:type="gramStart"/>
      <w:r w:rsidRPr="002A38F8">
        <w:rPr>
          <w:rFonts w:ascii="Times New Roman" w:hAnsi="Times New Roman"/>
          <w:b w:val="0"/>
          <w:sz w:val="28"/>
          <w:szCs w:val="28"/>
        </w:rPr>
        <w:t>к</w:t>
      </w:r>
      <w:proofErr w:type="gramEnd"/>
      <w:r w:rsidRPr="002A38F8">
        <w:rPr>
          <w:rFonts w:ascii="Times New Roman" w:hAnsi="Times New Roman"/>
          <w:b w:val="0"/>
          <w:sz w:val="28"/>
          <w:szCs w:val="28"/>
        </w:rPr>
        <w:t xml:space="preserve"> распоряжению председателя </w:t>
      </w:r>
    </w:p>
    <w:p w14:paraId="547A077B" w14:textId="77777777" w:rsidR="00572042" w:rsidRDefault="002A38F8" w:rsidP="00572042">
      <w:pPr>
        <w:pStyle w:val="Heading"/>
        <w:ind w:left="5812"/>
        <w:rPr>
          <w:rFonts w:ascii="Times New Roman" w:hAnsi="Times New Roman"/>
          <w:b w:val="0"/>
          <w:sz w:val="28"/>
          <w:szCs w:val="28"/>
        </w:rPr>
      </w:pPr>
      <w:r w:rsidRPr="002A38F8">
        <w:rPr>
          <w:rFonts w:ascii="Times New Roman" w:hAnsi="Times New Roman"/>
          <w:b w:val="0"/>
          <w:sz w:val="28"/>
          <w:szCs w:val="28"/>
        </w:rPr>
        <w:t xml:space="preserve">Алтайского краевого </w:t>
      </w:r>
    </w:p>
    <w:p w14:paraId="69D79EC4" w14:textId="77777777" w:rsidR="002A38F8" w:rsidRPr="002A38F8" w:rsidRDefault="002A38F8" w:rsidP="00572042">
      <w:pPr>
        <w:pStyle w:val="Heading"/>
        <w:ind w:left="5812"/>
        <w:rPr>
          <w:rFonts w:ascii="Times New Roman" w:hAnsi="Times New Roman"/>
          <w:b w:val="0"/>
          <w:sz w:val="28"/>
          <w:szCs w:val="28"/>
        </w:rPr>
      </w:pPr>
      <w:r w:rsidRPr="002A38F8">
        <w:rPr>
          <w:rFonts w:ascii="Times New Roman" w:hAnsi="Times New Roman"/>
          <w:b w:val="0"/>
          <w:sz w:val="28"/>
          <w:szCs w:val="28"/>
        </w:rPr>
        <w:t>Законодательного Собрания</w:t>
      </w:r>
    </w:p>
    <w:p w14:paraId="490075F0" w14:textId="77777777" w:rsidR="00A6410C" w:rsidRDefault="00572042" w:rsidP="00572042">
      <w:pPr>
        <w:pStyle w:val="Heading"/>
        <w:ind w:left="5812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_________________</w:t>
      </w:r>
      <w:r w:rsidR="00A157B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№_______</w:t>
      </w:r>
    </w:p>
    <w:p w14:paraId="4A86CCAD" w14:textId="77777777" w:rsidR="001349F3" w:rsidRDefault="001349F3" w:rsidP="001349F3">
      <w:pPr>
        <w:pStyle w:val="Heading"/>
        <w:rPr>
          <w:rFonts w:ascii="Times New Roman" w:hAnsi="Times New Roman"/>
          <w:b w:val="0"/>
          <w:sz w:val="28"/>
          <w:szCs w:val="28"/>
        </w:rPr>
      </w:pPr>
    </w:p>
    <w:p w14:paraId="186C75E6" w14:textId="77777777" w:rsidR="00453D5D" w:rsidRDefault="00453D5D" w:rsidP="00453D5D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p w14:paraId="45039D3A" w14:textId="77777777" w:rsidR="009D1263" w:rsidRPr="00453D5D" w:rsidRDefault="009D1263" w:rsidP="00453D5D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p w14:paraId="1F9E3B56" w14:textId="77777777" w:rsidR="00453D5D" w:rsidRPr="009D1263" w:rsidRDefault="00453D5D" w:rsidP="00453D5D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 w:rsidRPr="009D1263">
        <w:rPr>
          <w:szCs w:val="28"/>
        </w:rPr>
        <w:t>ПОЛОЖЕНИЕ</w:t>
      </w:r>
    </w:p>
    <w:p w14:paraId="7EBF8260" w14:textId="048D8193" w:rsidR="00453D5D" w:rsidRPr="009D1263" w:rsidRDefault="6DF5C2CA" w:rsidP="6DF5C2CA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proofErr w:type="gramStart"/>
      <w:r w:rsidRPr="009D1263">
        <w:rPr>
          <w:bCs/>
        </w:rPr>
        <w:t>об</w:t>
      </w:r>
      <w:proofErr w:type="gramEnd"/>
      <w:r w:rsidRPr="009D1263">
        <w:rPr>
          <w:bCs/>
        </w:rPr>
        <w:t xml:space="preserve"> отделе </w:t>
      </w:r>
      <w:r w:rsidRPr="009D1263">
        <w:rPr>
          <w:bCs/>
          <w:noProof/>
        </w:rPr>
        <w:t>бухгалтерского учета и отчетности аппарата</w:t>
      </w:r>
    </w:p>
    <w:p w14:paraId="76CE9337" w14:textId="77777777" w:rsidR="00453D5D" w:rsidRPr="009D1263" w:rsidRDefault="00453D5D" w:rsidP="00453D5D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 w:rsidRPr="009D1263">
        <w:rPr>
          <w:szCs w:val="28"/>
        </w:rPr>
        <w:t>Алтайского краевого Законодательного Собрания</w:t>
      </w:r>
    </w:p>
    <w:p w14:paraId="3973863A" w14:textId="77777777" w:rsidR="00453D5D" w:rsidRPr="00453D5D" w:rsidRDefault="00453D5D" w:rsidP="00453D5D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14:paraId="3DF91808" w14:textId="77777777" w:rsidR="00453D5D" w:rsidRPr="00453D5D" w:rsidRDefault="00453D5D" w:rsidP="00453D5D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 w:rsidRPr="00453D5D">
        <w:rPr>
          <w:szCs w:val="28"/>
        </w:rPr>
        <w:t>1. ОБЩИЕ ПОЛОЖЕНИЯ</w:t>
      </w:r>
    </w:p>
    <w:p w14:paraId="2BE32441" w14:textId="77777777" w:rsidR="00453D5D" w:rsidRPr="00453D5D" w:rsidRDefault="00453D5D" w:rsidP="00453D5D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14:paraId="71583CE5" w14:textId="77777777" w:rsidR="009D1263" w:rsidRPr="00453D5D" w:rsidRDefault="009D1263" w:rsidP="009D1263">
      <w:pPr>
        <w:widowControl w:val="0"/>
        <w:autoSpaceDE w:val="0"/>
        <w:autoSpaceDN w:val="0"/>
        <w:adjustRightInd w:val="0"/>
        <w:ind w:firstLine="709"/>
        <w:jc w:val="both"/>
        <w:rPr>
          <w:noProof/>
        </w:rPr>
      </w:pPr>
      <w:r w:rsidRPr="6DF5C2CA">
        <w:rPr>
          <w:noProof/>
        </w:rPr>
        <w:t xml:space="preserve">1. Отдел бухгалтерского учета и отчетности (далее </w:t>
      </w:r>
      <w:r>
        <w:rPr>
          <w:noProof/>
        </w:rPr>
        <w:t>-</w:t>
      </w:r>
      <w:r w:rsidRPr="6DF5C2CA">
        <w:rPr>
          <w:noProof/>
        </w:rPr>
        <w:t xml:space="preserve"> Отдел) является структурным подразделением аппарата Алтайского краевого Законодательного Собрания (далее </w:t>
      </w:r>
      <w:r>
        <w:rPr>
          <w:noProof/>
        </w:rPr>
        <w:t>-</w:t>
      </w:r>
      <w:r w:rsidRPr="6DF5C2CA">
        <w:rPr>
          <w:noProof/>
        </w:rPr>
        <w:t xml:space="preserve"> Законодательное Собрание)</w:t>
      </w:r>
      <w:r>
        <w:rPr>
          <w:noProof/>
        </w:rPr>
        <w:t>.</w:t>
      </w:r>
      <w:r w:rsidRPr="6DF5C2CA">
        <w:rPr>
          <w:noProof/>
        </w:rPr>
        <w:t xml:space="preserve"> </w:t>
      </w:r>
    </w:p>
    <w:p w14:paraId="6C8F59BA" w14:textId="77777777" w:rsidR="009D1263" w:rsidRPr="00A3509A" w:rsidRDefault="009D1263" w:rsidP="009D1263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3509A">
        <w:rPr>
          <w:rFonts w:ascii="Times New Roman" w:hAnsi="Times New Roman"/>
          <w:b w:val="0"/>
          <w:sz w:val="28"/>
          <w:szCs w:val="28"/>
        </w:rPr>
        <w:t>2. Отдел в своей деятельности руководствуется Конституцией Российской Федерации, федеральными конституционными законами, федеральными законами,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Уставом (Основным Законом) Алтайского края, законами Алтайского края, постановлениями Законодательного Собрания, распоряжениями председателя Законодательного Собрания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A3509A">
        <w:rPr>
          <w:rFonts w:ascii="Times New Roman" w:hAnsi="Times New Roman"/>
          <w:b w:val="0"/>
          <w:sz w:val="28"/>
          <w:szCs w:val="28"/>
        </w:rPr>
        <w:t xml:space="preserve">  иными правовыми актами, а также настоящим Положением.</w:t>
      </w:r>
    </w:p>
    <w:p w14:paraId="0D580738" w14:textId="73828D81" w:rsidR="00453D5D" w:rsidRPr="00453D5D" w:rsidRDefault="00453D5D" w:rsidP="6DF5C2CA">
      <w:pPr>
        <w:widowControl w:val="0"/>
        <w:autoSpaceDE w:val="0"/>
        <w:autoSpaceDN w:val="0"/>
        <w:adjustRightInd w:val="0"/>
        <w:ind w:firstLine="709"/>
        <w:jc w:val="both"/>
        <w:rPr>
          <w:noProof/>
        </w:rPr>
      </w:pPr>
    </w:p>
    <w:p w14:paraId="66164B10" w14:textId="61250FC1" w:rsidR="00453D5D" w:rsidRPr="00453D5D" w:rsidRDefault="6DF5C2CA" w:rsidP="009D1263">
      <w:pPr>
        <w:widowControl w:val="0"/>
        <w:autoSpaceDE w:val="0"/>
        <w:autoSpaceDN w:val="0"/>
        <w:adjustRightInd w:val="0"/>
        <w:ind w:firstLine="709"/>
        <w:jc w:val="center"/>
        <w:rPr>
          <w:noProof/>
        </w:rPr>
      </w:pPr>
      <w:r>
        <w:t>2. ОСНОВНЫЕ ЗАДАЧИ</w:t>
      </w:r>
    </w:p>
    <w:p w14:paraId="5BCCE09A" w14:textId="77777777" w:rsidR="00453D5D" w:rsidRPr="00453D5D" w:rsidRDefault="00453D5D" w:rsidP="00453D5D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p w14:paraId="1D36619C" w14:textId="77777777" w:rsidR="00453D5D" w:rsidRPr="00453D5D" w:rsidRDefault="00453D5D" w:rsidP="00453D5D">
      <w:pPr>
        <w:widowControl w:val="0"/>
        <w:autoSpaceDE w:val="0"/>
        <w:autoSpaceDN w:val="0"/>
        <w:adjustRightInd w:val="0"/>
        <w:ind w:firstLine="709"/>
        <w:jc w:val="both"/>
        <w:rPr>
          <w:noProof/>
          <w:szCs w:val="28"/>
        </w:rPr>
      </w:pPr>
      <w:r w:rsidRPr="00453D5D">
        <w:rPr>
          <w:noProof/>
          <w:szCs w:val="28"/>
        </w:rPr>
        <w:t>3. Основными задачами Отдела являются:</w:t>
      </w:r>
    </w:p>
    <w:p w14:paraId="0185B24D" w14:textId="2FB2EBA3" w:rsidR="00453D5D" w:rsidRPr="00453D5D" w:rsidRDefault="00453D5D" w:rsidP="00453D5D">
      <w:pPr>
        <w:widowControl w:val="0"/>
        <w:autoSpaceDE w:val="0"/>
        <w:autoSpaceDN w:val="0"/>
        <w:adjustRightInd w:val="0"/>
        <w:ind w:firstLine="709"/>
        <w:jc w:val="both"/>
        <w:rPr>
          <w:noProof/>
          <w:szCs w:val="28"/>
        </w:rPr>
      </w:pPr>
      <w:r w:rsidRPr="00453D5D">
        <w:rPr>
          <w:noProof/>
          <w:szCs w:val="28"/>
        </w:rPr>
        <w:t xml:space="preserve">1) </w:t>
      </w:r>
      <w:r w:rsidR="009D1263">
        <w:rPr>
          <w:noProof/>
          <w:szCs w:val="28"/>
        </w:rPr>
        <w:t xml:space="preserve">обеспечение </w:t>
      </w:r>
      <w:r w:rsidRPr="00453D5D">
        <w:rPr>
          <w:noProof/>
          <w:szCs w:val="28"/>
        </w:rPr>
        <w:t>ведени</w:t>
      </w:r>
      <w:r w:rsidR="009D1263">
        <w:rPr>
          <w:noProof/>
          <w:szCs w:val="28"/>
        </w:rPr>
        <w:t>я в установленном законодательством Россйиской Федерации порядке</w:t>
      </w:r>
      <w:r w:rsidRPr="00453D5D">
        <w:rPr>
          <w:noProof/>
          <w:szCs w:val="28"/>
        </w:rPr>
        <w:t xml:space="preserve"> бухгалтерского учета </w:t>
      </w:r>
      <w:r w:rsidR="009D1263">
        <w:rPr>
          <w:noProof/>
          <w:szCs w:val="28"/>
        </w:rPr>
        <w:t xml:space="preserve">и формирования отчетности </w:t>
      </w:r>
      <w:r w:rsidRPr="00453D5D">
        <w:rPr>
          <w:noProof/>
          <w:szCs w:val="28"/>
        </w:rPr>
        <w:t xml:space="preserve"> Законодательного Собрания</w:t>
      </w:r>
      <w:r w:rsidR="009D1263">
        <w:rPr>
          <w:noProof/>
          <w:szCs w:val="28"/>
        </w:rPr>
        <w:t xml:space="preserve"> в целях формирования полной и достоверной информации о состоянии активов и обязательств</w:t>
      </w:r>
      <w:r w:rsidRPr="00453D5D">
        <w:rPr>
          <w:noProof/>
          <w:szCs w:val="28"/>
        </w:rPr>
        <w:t>;</w:t>
      </w:r>
    </w:p>
    <w:p w14:paraId="12EA6928" w14:textId="7AF315D8" w:rsidR="006E5601" w:rsidRPr="006E5601" w:rsidRDefault="00453D5D" w:rsidP="00BF400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53D5D">
        <w:rPr>
          <w:noProof/>
          <w:szCs w:val="28"/>
        </w:rPr>
        <w:t xml:space="preserve">2) </w:t>
      </w:r>
      <w:r w:rsidR="001D660A">
        <w:rPr>
          <w:noProof/>
          <w:szCs w:val="28"/>
        </w:rPr>
        <w:t>О</w:t>
      </w:r>
      <w:r w:rsidR="00D312E6">
        <w:rPr>
          <w:noProof/>
          <w:szCs w:val="28"/>
        </w:rPr>
        <w:t>беспечени</w:t>
      </w:r>
      <w:r w:rsidR="001D660A">
        <w:rPr>
          <w:noProof/>
          <w:szCs w:val="28"/>
        </w:rPr>
        <w:t>е</w:t>
      </w:r>
      <w:r w:rsidR="00D312E6">
        <w:rPr>
          <w:noProof/>
          <w:szCs w:val="28"/>
        </w:rPr>
        <w:t xml:space="preserve"> контроля за правильным  и экономным расходованием средств в соответствии с целевым назначением по утверджденным бюджетным сметам, а так</w:t>
      </w:r>
      <w:r w:rsidR="001D660A">
        <w:rPr>
          <w:noProof/>
          <w:szCs w:val="28"/>
        </w:rPr>
        <w:t xml:space="preserve"> </w:t>
      </w:r>
      <w:r w:rsidR="00D312E6">
        <w:rPr>
          <w:noProof/>
          <w:szCs w:val="28"/>
        </w:rPr>
        <w:t>же за сохранностью денежных средств и материальных ценностей.</w:t>
      </w:r>
    </w:p>
    <w:p w14:paraId="2AF74568" w14:textId="45D0D476" w:rsidR="6DF5C2CA" w:rsidRPr="006E5601" w:rsidRDefault="6DF5C2CA" w:rsidP="009D1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center"/>
        <w:rPr>
          <w:color w:val="000000"/>
          <w:szCs w:val="28"/>
        </w:rPr>
      </w:pPr>
      <w:r w:rsidRPr="6DF5C2CA">
        <w:rPr>
          <w:color w:val="000000" w:themeColor="text1"/>
        </w:rPr>
        <w:t>3. ОСНОВНЫЕ ФУНКЦИИ</w:t>
      </w:r>
    </w:p>
    <w:p w14:paraId="227E7265" w14:textId="77777777" w:rsidR="006E5601" w:rsidRDefault="6DF5C2CA" w:rsidP="009700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</w:rPr>
      </w:pPr>
      <w:r w:rsidRPr="6DF5C2CA">
        <w:rPr>
          <w:color w:val="000000" w:themeColor="text1"/>
        </w:rPr>
        <w:t>4.Основными функциями Отдела являются:</w:t>
      </w:r>
    </w:p>
    <w:p w14:paraId="5B4D7536" w14:textId="5277B7B5" w:rsidR="00243996" w:rsidRDefault="00453D5D" w:rsidP="009700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Cs w:val="28"/>
        </w:rPr>
      </w:pPr>
      <w:r w:rsidRPr="00453D5D">
        <w:rPr>
          <w:color w:val="000000"/>
          <w:szCs w:val="28"/>
        </w:rPr>
        <w:t xml:space="preserve">1) </w:t>
      </w:r>
      <w:r w:rsidR="00243996">
        <w:rPr>
          <w:color w:val="000000"/>
          <w:szCs w:val="28"/>
        </w:rPr>
        <w:t>ведение бухгалтерского и налогового учета</w:t>
      </w:r>
      <w:r w:rsidRPr="00453D5D">
        <w:rPr>
          <w:color w:val="000000"/>
          <w:szCs w:val="28"/>
        </w:rPr>
        <w:t xml:space="preserve"> и </w:t>
      </w:r>
      <w:r w:rsidR="00243996">
        <w:rPr>
          <w:color w:val="000000"/>
          <w:szCs w:val="28"/>
        </w:rPr>
        <w:t>отчетности обязательных и хозяйственных операций в натуральном и денежном выражениях путем сплошного, непрерывного, документального и взаимосвязанного их отражения в бухгалтерских документах в соответствии с законодательством Российской Федерации;</w:t>
      </w:r>
    </w:p>
    <w:p w14:paraId="3905DECF" w14:textId="1A9EA048" w:rsidR="00243996" w:rsidRDefault="00611A66" w:rsidP="009700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2</w:t>
      </w:r>
      <w:r w:rsidR="00453D5D" w:rsidRPr="00453D5D">
        <w:rPr>
          <w:color w:val="000000"/>
          <w:szCs w:val="28"/>
        </w:rPr>
        <w:t xml:space="preserve">) </w:t>
      </w:r>
      <w:r w:rsidR="00243996" w:rsidRPr="00453D5D">
        <w:rPr>
          <w:color w:val="000000"/>
          <w:szCs w:val="28"/>
        </w:rPr>
        <w:t xml:space="preserve">составление и представление </w:t>
      </w:r>
      <w:r w:rsidR="00243996">
        <w:rPr>
          <w:color w:val="000000"/>
          <w:szCs w:val="28"/>
        </w:rPr>
        <w:t>месячной, квартальной и годовой бухгалтерской отчетности в соответствии с законодательством Российской Федерации;</w:t>
      </w:r>
    </w:p>
    <w:p w14:paraId="696AC480" w14:textId="4EF16C0F" w:rsidR="00243996" w:rsidRPr="00970061" w:rsidRDefault="00970061" w:rsidP="009700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  <w:szCs w:val="28"/>
        </w:rPr>
      </w:pPr>
      <w:r w:rsidRPr="00970061">
        <w:rPr>
          <w:color w:val="000000"/>
          <w:szCs w:val="28"/>
        </w:rPr>
        <w:t xml:space="preserve">3) </w:t>
      </w:r>
      <w:r w:rsidR="00243996" w:rsidRPr="00970061">
        <w:rPr>
          <w:color w:val="000000"/>
          <w:szCs w:val="28"/>
        </w:rPr>
        <w:t>свод экономически обоснованной информации и расчетов по Законодательному Собранию и формир</w:t>
      </w:r>
      <w:r w:rsidR="003A5EB1" w:rsidRPr="00970061">
        <w:rPr>
          <w:color w:val="000000"/>
          <w:szCs w:val="28"/>
        </w:rPr>
        <w:t>ование</w:t>
      </w:r>
      <w:r w:rsidR="00243996" w:rsidRPr="00970061">
        <w:rPr>
          <w:color w:val="000000"/>
          <w:szCs w:val="28"/>
        </w:rPr>
        <w:t xml:space="preserve"> на их основе предложени</w:t>
      </w:r>
      <w:r w:rsidR="003534B0" w:rsidRPr="00970061">
        <w:rPr>
          <w:color w:val="000000"/>
          <w:szCs w:val="28"/>
        </w:rPr>
        <w:t>й</w:t>
      </w:r>
      <w:r w:rsidR="00243996" w:rsidRPr="00970061">
        <w:rPr>
          <w:color w:val="000000"/>
          <w:szCs w:val="28"/>
        </w:rPr>
        <w:t xml:space="preserve"> к проекту краевого бюджета на очередной финансовый год и плановый период;</w:t>
      </w:r>
    </w:p>
    <w:p w14:paraId="4F6CC426" w14:textId="60B5F4F3" w:rsidR="00243996" w:rsidRDefault="00611A66" w:rsidP="00970061">
      <w:pPr>
        <w:widowControl w:val="0"/>
        <w:tabs>
          <w:tab w:val="left" w:pos="14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4)</w:t>
      </w:r>
      <w:r w:rsidR="00243996">
        <w:rPr>
          <w:color w:val="000000"/>
          <w:szCs w:val="28"/>
        </w:rPr>
        <w:t xml:space="preserve"> составление бюджетной сметы на очередной финансовый год и расчеты к ней, обеспеч</w:t>
      </w:r>
      <w:r w:rsidR="003A5EB1">
        <w:rPr>
          <w:color w:val="000000"/>
          <w:szCs w:val="28"/>
        </w:rPr>
        <w:t>ение</w:t>
      </w:r>
      <w:r w:rsidR="00243996">
        <w:rPr>
          <w:color w:val="000000"/>
          <w:szCs w:val="28"/>
        </w:rPr>
        <w:t xml:space="preserve"> ее ведени</w:t>
      </w:r>
      <w:r w:rsidR="001D660A">
        <w:rPr>
          <w:color w:val="000000"/>
          <w:szCs w:val="28"/>
        </w:rPr>
        <w:t>я</w:t>
      </w:r>
      <w:r w:rsidR="00243996">
        <w:rPr>
          <w:color w:val="000000"/>
          <w:szCs w:val="28"/>
        </w:rPr>
        <w:t xml:space="preserve"> в установленном порядке;</w:t>
      </w:r>
    </w:p>
    <w:p w14:paraId="5426142E" w14:textId="5FD6FFB5" w:rsidR="00453D5D" w:rsidRPr="00611A66" w:rsidRDefault="00611A66" w:rsidP="00970061">
      <w:pPr>
        <w:pStyle w:val="a5"/>
        <w:widowControl w:val="0"/>
        <w:numPr>
          <w:ilvl w:val="0"/>
          <w:numId w:val="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о</w:t>
      </w:r>
      <w:r w:rsidR="00453D5D" w:rsidRPr="00611A66">
        <w:rPr>
          <w:color w:val="000000"/>
          <w:szCs w:val="28"/>
        </w:rPr>
        <w:t>рганизация</w:t>
      </w:r>
      <w:proofErr w:type="gramEnd"/>
      <w:r w:rsidR="00453D5D" w:rsidRPr="00611A66">
        <w:rPr>
          <w:color w:val="000000"/>
          <w:szCs w:val="28"/>
        </w:rPr>
        <w:t xml:space="preserve"> расчетов с </w:t>
      </w:r>
      <w:r w:rsidR="0025674A" w:rsidRPr="00611A66">
        <w:rPr>
          <w:color w:val="000000"/>
          <w:szCs w:val="28"/>
        </w:rPr>
        <w:t>поставщиками и подрядчиками</w:t>
      </w:r>
      <w:r w:rsidR="00453D5D" w:rsidRPr="00611A66">
        <w:rPr>
          <w:color w:val="000000"/>
          <w:szCs w:val="28"/>
        </w:rPr>
        <w:t xml:space="preserve"> по договорам </w:t>
      </w:r>
      <w:r w:rsidR="0025674A" w:rsidRPr="00611A66"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 </w:t>
      </w:r>
      <w:r w:rsidR="00453D5D" w:rsidRPr="00611A66">
        <w:rPr>
          <w:color w:val="000000"/>
          <w:szCs w:val="28"/>
        </w:rPr>
        <w:t>государственным контрактам</w:t>
      </w:r>
      <w:r w:rsidR="0025674A" w:rsidRPr="00611A66">
        <w:rPr>
          <w:color w:val="000000"/>
          <w:szCs w:val="28"/>
        </w:rPr>
        <w:t>, составл</w:t>
      </w:r>
      <w:r w:rsidR="003534B0">
        <w:rPr>
          <w:color w:val="000000"/>
          <w:szCs w:val="28"/>
        </w:rPr>
        <w:t>ение</w:t>
      </w:r>
      <w:r w:rsidR="0025674A" w:rsidRPr="00611A66">
        <w:rPr>
          <w:color w:val="000000"/>
          <w:szCs w:val="28"/>
        </w:rPr>
        <w:t xml:space="preserve"> акт</w:t>
      </w:r>
      <w:r w:rsidR="003534B0">
        <w:rPr>
          <w:color w:val="000000"/>
          <w:szCs w:val="28"/>
        </w:rPr>
        <w:t xml:space="preserve">ов </w:t>
      </w:r>
      <w:r w:rsidR="0025674A" w:rsidRPr="00611A66">
        <w:rPr>
          <w:color w:val="000000"/>
          <w:szCs w:val="28"/>
        </w:rPr>
        <w:t>сверки расчетов;</w:t>
      </w:r>
    </w:p>
    <w:p w14:paraId="03C03DD8" w14:textId="3E3B6C5C" w:rsidR="00453D5D" w:rsidRDefault="6DF5C2CA" w:rsidP="00970061">
      <w:pPr>
        <w:widowControl w:val="0"/>
        <w:numPr>
          <w:ilvl w:val="0"/>
          <w:numId w:val="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gramStart"/>
      <w:r w:rsidRPr="6DF5C2CA">
        <w:rPr>
          <w:color w:val="000000" w:themeColor="text1"/>
        </w:rPr>
        <w:t>начисление</w:t>
      </w:r>
      <w:proofErr w:type="gramEnd"/>
      <w:r w:rsidR="0025674A">
        <w:rPr>
          <w:color w:val="000000" w:themeColor="text1"/>
        </w:rPr>
        <w:t>, перечисление (</w:t>
      </w:r>
      <w:r w:rsidRPr="6DF5C2CA">
        <w:rPr>
          <w:color w:val="000000" w:themeColor="text1"/>
        </w:rPr>
        <w:t>выплат</w:t>
      </w:r>
      <w:r w:rsidR="00C544A6">
        <w:rPr>
          <w:color w:val="000000" w:themeColor="text1"/>
        </w:rPr>
        <w:t>а</w:t>
      </w:r>
      <w:r w:rsidR="0025674A">
        <w:rPr>
          <w:color w:val="000000" w:themeColor="text1"/>
        </w:rPr>
        <w:t xml:space="preserve">) </w:t>
      </w:r>
      <w:r w:rsidRPr="6DF5C2CA">
        <w:rPr>
          <w:color w:val="000000" w:themeColor="text1"/>
        </w:rPr>
        <w:t>заработной платы</w:t>
      </w:r>
      <w:r w:rsidR="0025674A">
        <w:rPr>
          <w:color w:val="000000" w:themeColor="text1"/>
        </w:rPr>
        <w:t xml:space="preserve"> </w:t>
      </w:r>
      <w:r w:rsidR="00C544A6">
        <w:rPr>
          <w:color w:val="000000" w:themeColor="text1"/>
        </w:rPr>
        <w:t xml:space="preserve">лицам, </w:t>
      </w:r>
      <w:r w:rsidR="003534B0" w:rsidRPr="00933E82">
        <w:rPr>
          <w:szCs w:val="28"/>
        </w:rPr>
        <w:t>замещающи</w:t>
      </w:r>
      <w:r w:rsidR="003534B0">
        <w:rPr>
          <w:szCs w:val="28"/>
        </w:rPr>
        <w:t>м</w:t>
      </w:r>
      <w:r w:rsidR="003534B0" w:rsidRPr="00933E82">
        <w:rPr>
          <w:szCs w:val="28"/>
        </w:rPr>
        <w:t xml:space="preserve"> государственные должности Алтайского края в Законодательном Собрании</w:t>
      </w:r>
      <w:r w:rsidR="003534B0">
        <w:rPr>
          <w:szCs w:val="28"/>
        </w:rPr>
        <w:t>,</w:t>
      </w:r>
      <w:r w:rsidR="001D660A">
        <w:rPr>
          <w:szCs w:val="28"/>
        </w:rPr>
        <w:t xml:space="preserve"> государственным </w:t>
      </w:r>
      <w:r w:rsidR="003534B0" w:rsidRPr="00933E82">
        <w:rPr>
          <w:szCs w:val="28"/>
        </w:rPr>
        <w:t>граждански</w:t>
      </w:r>
      <w:r w:rsidR="003534B0">
        <w:rPr>
          <w:szCs w:val="28"/>
        </w:rPr>
        <w:t>м</w:t>
      </w:r>
      <w:r w:rsidR="003534B0" w:rsidRPr="00933E82">
        <w:rPr>
          <w:szCs w:val="28"/>
        </w:rPr>
        <w:t xml:space="preserve"> служащи</w:t>
      </w:r>
      <w:r w:rsidR="003534B0">
        <w:rPr>
          <w:szCs w:val="28"/>
        </w:rPr>
        <w:t>м</w:t>
      </w:r>
      <w:r w:rsidR="003534B0" w:rsidRPr="00933E82">
        <w:rPr>
          <w:szCs w:val="28"/>
        </w:rPr>
        <w:t xml:space="preserve"> аппарата Законодательного Собрания, помощник</w:t>
      </w:r>
      <w:r w:rsidR="003534B0">
        <w:rPr>
          <w:szCs w:val="28"/>
        </w:rPr>
        <w:t>ам</w:t>
      </w:r>
      <w:r w:rsidR="003534B0" w:rsidRPr="00933E82">
        <w:rPr>
          <w:szCs w:val="28"/>
        </w:rPr>
        <w:t xml:space="preserve"> депутатов Законодательного Собрания, </w:t>
      </w:r>
      <w:r w:rsidR="003534B0">
        <w:rPr>
          <w:szCs w:val="28"/>
        </w:rPr>
        <w:t xml:space="preserve">а также </w:t>
      </w:r>
      <w:r w:rsidR="0025674A">
        <w:rPr>
          <w:color w:val="000000" w:themeColor="text1"/>
        </w:rPr>
        <w:t xml:space="preserve"> компенсационных и иных выплат </w:t>
      </w:r>
      <w:r w:rsidR="00C544A6">
        <w:rPr>
          <w:color w:val="000000" w:themeColor="text1"/>
        </w:rPr>
        <w:t xml:space="preserve">депутатам Законодательного Собрания </w:t>
      </w:r>
      <w:r w:rsidR="0025674A">
        <w:rPr>
          <w:color w:val="000000" w:themeColor="text1"/>
        </w:rPr>
        <w:t>за депутатскую деятельность, расчет и перечисление страховых взносов в установленные законодательством Российской Федерации сроки;</w:t>
      </w:r>
    </w:p>
    <w:p w14:paraId="396EC3D1" w14:textId="6807039C" w:rsidR="0025674A" w:rsidRPr="00453D5D" w:rsidRDefault="00B47CD8" w:rsidP="00970061">
      <w:pPr>
        <w:widowControl w:val="0"/>
        <w:numPr>
          <w:ilvl w:val="0"/>
          <w:numId w:val="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в</w:t>
      </w:r>
      <w:r w:rsidR="0025674A">
        <w:rPr>
          <w:color w:val="000000" w:themeColor="text1"/>
        </w:rPr>
        <w:t>е</w:t>
      </w:r>
      <w:r>
        <w:rPr>
          <w:color w:val="000000" w:themeColor="text1"/>
        </w:rPr>
        <w:t>де</w:t>
      </w:r>
      <w:r w:rsidR="00C544A6">
        <w:rPr>
          <w:color w:val="000000" w:themeColor="text1"/>
        </w:rPr>
        <w:t>ние</w:t>
      </w:r>
      <w:proofErr w:type="gramEnd"/>
      <w:r>
        <w:rPr>
          <w:color w:val="000000" w:themeColor="text1"/>
        </w:rPr>
        <w:t xml:space="preserve"> расчет</w:t>
      </w:r>
      <w:r w:rsidR="00C544A6">
        <w:rPr>
          <w:color w:val="000000" w:themeColor="text1"/>
        </w:rPr>
        <w:t>ов</w:t>
      </w:r>
      <w:r>
        <w:rPr>
          <w:color w:val="000000" w:themeColor="text1"/>
        </w:rPr>
        <w:t xml:space="preserve"> с подотчетными лицами, осуществл</w:t>
      </w:r>
      <w:r w:rsidR="00C544A6">
        <w:rPr>
          <w:color w:val="000000" w:themeColor="text1"/>
        </w:rPr>
        <w:t>ение</w:t>
      </w:r>
      <w:r>
        <w:rPr>
          <w:color w:val="000000" w:themeColor="text1"/>
        </w:rPr>
        <w:t xml:space="preserve"> контрол</w:t>
      </w:r>
      <w:r w:rsidR="00C544A6">
        <w:rPr>
          <w:color w:val="000000" w:themeColor="text1"/>
        </w:rPr>
        <w:t>я</w:t>
      </w:r>
      <w:r>
        <w:rPr>
          <w:color w:val="000000" w:themeColor="text1"/>
        </w:rPr>
        <w:t xml:space="preserve"> за денежными авансами, выдаваемыми депутатам, лицам, </w:t>
      </w:r>
      <w:r w:rsidR="003534B0" w:rsidRPr="00933E82">
        <w:rPr>
          <w:szCs w:val="28"/>
        </w:rPr>
        <w:t>замещающи</w:t>
      </w:r>
      <w:r w:rsidR="003534B0">
        <w:rPr>
          <w:szCs w:val="28"/>
        </w:rPr>
        <w:t>м</w:t>
      </w:r>
      <w:r w:rsidR="003534B0" w:rsidRPr="00933E82">
        <w:rPr>
          <w:szCs w:val="28"/>
        </w:rPr>
        <w:t xml:space="preserve"> государственные должности Алтайского края в Законодательном Собрании</w:t>
      </w:r>
      <w:r w:rsidR="003534B0">
        <w:rPr>
          <w:szCs w:val="28"/>
        </w:rPr>
        <w:t>,</w:t>
      </w:r>
      <w:r w:rsidR="001D660A">
        <w:rPr>
          <w:szCs w:val="28"/>
        </w:rPr>
        <w:t xml:space="preserve"> государственным</w:t>
      </w:r>
      <w:r w:rsidR="003534B0" w:rsidRPr="00933E82">
        <w:rPr>
          <w:szCs w:val="28"/>
        </w:rPr>
        <w:t xml:space="preserve"> граждански</w:t>
      </w:r>
      <w:r w:rsidR="003534B0">
        <w:rPr>
          <w:szCs w:val="28"/>
        </w:rPr>
        <w:t>м</w:t>
      </w:r>
      <w:r w:rsidR="003534B0" w:rsidRPr="00933E82">
        <w:rPr>
          <w:szCs w:val="28"/>
        </w:rPr>
        <w:t xml:space="preserve"> служащи</w:t>
      </w:r>
      <w:r w:rsidR="003534B0">
        <w:rPr>
          <w:szCs w:val="28"/>
        </w:rPr>
        <w:t>м</w:t>
      </w:r>
      <w:r w:rsidR="003534B0" w:rsidRPr="00933E82">
        <w:rPr>
          <w:szCs w:val="28"/>
        </w:rPr>
        <w:t xml:space="preserve"> аппарата Законодательного Собрания</w:t>
      </w:r>
      <w:r>
        <w:rPr>
          <w:color w:val="000000" w:themeColor="text1"/>
        </w:rPr>
        <w:t xml:space="preserve"> на хозяйственные нужды, командировки, </w:t>
      </w:r>
      <w:r w:rsidR="00C544A6">
        <w:rPr>
          <w:color w:val="000000" w:themeColor="text1"/>
        </w:rPr>
        <w:t xml:space="preserve">а также </w:t>
      </w:r>
      <w:r>
        <w:rPr>
          <w:color w:val="000000" w:themeColor="text1"/>
        </w:rPr>
        <w:t>при</w:t>
      </w:r>
      <w:r w:rsidR="00C544A6">
        <w:rPr>
          <w:color w:val="000000" w:themeColor="text1"/>
        </w:rPr>
        <w:t xml:space="preserve">ем и контроль </w:t>
      </w:r>
      <w:r>
        <w:rPr>
          <w:color w:val="000000" w:themeColor="text1"/>
        </w:rPr>
        <w:t xml:space="preserve"> авансовы</w:t>
      </w:r>
      <w:r w:rsidR="00C544A6">
        <w:rPr>
          <w:color w:val="000000" w:themeColor="text1"/>
        </w:rPr>
        <w:t>х</w:t>
      </w:r>
      <w:r>
        <w:rPr>
          <w:color w:val="000000" w:themeColor="text1"/>
        </w:rPr>
        <w:t xml:space="preserve"> отчет</w:t>
      </w:r>
      <w:r w:rsidR="00C544A6">
        <w:rPr>
          <w:color w:val="000000" w:themeColor="text1"/>
        </w:rPr>
        <w:t>ов</w:t>
      </w:r>
      <w:r>
        <w:rPr>
          <w:color w:val="000000" w:themeColor="text1"/>
        </w:rPr>
        <w:t>;</w:t>
      </w:r>
    </w:p>
    <w:p w14:paraId="6DE401B5" w14:textId="08B8E5B5" w:rsidR="00453D5D" w:rsidRPr="00453D5D" w:rsidRDefault="00453D5D" w:rsidP="00970061">
      <w:pPr>
        <w:widowControl w:val="0"/>
        <w:numPr>
          <w:ilvl w:val="0"/>
          <w:numId w:val="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proofErr w:type="gramStart"/>
      <w:r w:rsidRPr="00453D5D">
        <w:rPr>
          <w:color w:val="000000"/>
          <w:szCs w:val="28"/>
        </w:rPr>
        <w:t>обеспечение</w:t>
      </w:r>
      <w:proofErr w:type="gramEnd"/>
      <w:r w:rsidRPr="00453D5D">
        <w:rPr>
          <w:color w:val="000000"/>
          <w:szCs w:val="28"/>
        </w:rPr>
        <w:t xml:space="preserve"> строгого соблюдения кассовой и расчетной дисциплин, расходования </w:t>
      </w:r>
      <w:r w:rsidR="00C544A6">
        <w:rPr>
          <w:color w:val="000000"/>
          <w:szCs w:val="28"/>
        </w:rPr>
        <w:t xml:space="preserve">по целевому назначению </w:t>
      </w:r>
      <w:r w:rsidRPr="00453D5D">
        <w:rPr>
          <w:color w:val="000000"/>
          <w:szCs w:val="28"/>
        </w:rPr>
        <w:t>бюджетных средств, выделенных в рамках лимитов бюджетных обязательств;</w:t>
      </w:r>
    </w:p>
    <w:p w14:paraId="396FD907" w14:textId="385113E4" w:rsidR="00453D5D" w:rsidRPr="00453D5D" w:rsidRDefault="00453D5D" w:rsidP="00970061">
      <w:pPr>
        <w:widowControl w:val="0"/>
        <w:numPr>
          <w:ilvl w:val="0"/>
          <w:numId w:val="4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proofErr w:type="gramStart"/>
      <w:r w:rsidRPr="00453D5D">
        <w:rPr>
          <w:color w:val="000000"/>
          <w:szCs w:val="28"/>
        </w:rPr>
        <w:t>осуществление</w:t>
      </w:r>
      <w:proofErr w:type="gramEnd"/>
      <w:r w:rsidRPr="00453D5D">
        <w:rPr>
          <w:color w:val="000000"/>
          <w:szCs w:val="28"/>
        </w:rPr>
        <w:t xml:space="preserve"> предварительного контроля за своевременным и правильным оформлением документов и законностью совершаемых операций;</w:t>
      </w:r>
    </w:p>
    <w:p w14:paraId="1FE32B23" w14:textId="1974E214" w:rsidR="00453D5D" w:rsidRPr="00453D5D" w:rsidRDefault="00C544A6" w:rsidP="00970061">
      <w:pPr>
        <w:widowControl w:val="0"/>
        <w:numPr>
          <w:ilvl w:val="0"/>
          <w:numId w:val="4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о</w:t>
      </w:r>
      <w:r w:rsidR="00B47CD8">
        <w:rPr>
          <w:color w:val="000000"/>
          <w:szCs w:val="28"/>
        </w:rPr>
        <w:t>существл</w:t>
      </w:r>
      <w:r>
        <w:rPr>
          <w:color w:val="000000"/>
          <w:szCs w:val="28"/>
        </w:rPr>
        <w:t>ение</w:t>
      </w:r>
      <w:proofErr w:type="gramEnd"/>
      <w:r w:rsidR="00B47CD8">
        <w:rPr>
          <w:color w:val="000000"/>
          <w:szCs w:val="28"/>
        </w:rPr>
        <w:t xml:space="preserve"> в устано</w:t>
      </w:r>
      <w:r>
        <w:rPr>
          <w:color w:val="000000"/>
          <w:szCs w:val="28"/>
        </w:rPr>
        <w:t>в</w:t>
      </w:r>
      <w:r w:rsidR="00B47CD8">
        <w:rPr>
          <w:color w:val="000000"/>
          <w:szCs w:val="28"/>
        </w:rPr>
        <w:t>ленном порядке учет</w:t>
      </w:r>
      <w:r>
        <w:rPr>
          <w:color w:val="000000"/>
          <w:szCs w:val="28"/>
        </w:rPr>
        <w:t>а</w:t>
      </w:r>
      <w:r w:rsidR="00B47CD8">
        <w:rPr>
          <w:color w:val="000000"/>
          <w:szCs w:val="28"/>
        </w:rPr>
        <w:t>, хранени</w:t>
      </w:r>
      <w:r>
        <w:rPr>
          <w:color w:val="000000"/>
          <w:szCs w:val="28"/>
        </w:rPr>
        <w:t>я</w:t>
      </w:r>
      <w:r w:rsidR="00B47CD8">
        <w:rPr>
          <w:color w:val="000000"/>
          <w:szCs w:val="28"/>
        </w:rPr>
        <w:t xml:space="preserve"> и расходовани</w:t>
      </w:r>
      <w:r>
        <w:rPr>
          <w:color w:val="000000"/>
          <w:szCs w:val="28"/>
        </w:rPr>
        <w:t>я</w:t>
      </w:r>
      <w:r w:rsidR="00B47CD8">
        <w:rPr>
          <w:color w:val="000000"/>
          <w:szCs w:val="28"/>
        </w:rPr>
        <w:t xml:space="preserve"> наличных денежных средств, находящихся в кассе;</w:t>
      </w:r>
    </w:p>
    <w:p w14:paraId="59FC3CE5" w14:textId="3411E159" w:rsidR="00453D5D" w:rsidRPr="00453D5D" w:rsidRDefault="00C544A6" w:rsidP="00970061">
      <w:pPr>
        <w:widowControl w:val="0"/>
        <w:numPr>
          <w:ilvl w:val="0"/>
          <w:numId w:val="4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у</w:t>
      </w:r>
      <w:r w:rsidR="00B47CD8">
        <w:rPr>
          <w:color w:val="000000"/>
          <w:szCs w:val="28"/>
        </w:rPr>
        <w:t>част</w:t>
      </w:r>
      <w:r>
        <w:rPr>
          <w:color w:val="000000"/>
          <w:szCs w:val="28"/>
        </w:rPr>
        <w:t>ие</w:t>
      </w:r>
      <w:proofErr w:type="gramEnd"/>
      <w:r w:rsidR="00B47CD8">
        <w:rPr>
          <w:color w:val="000000"/>
          <w:szCs w:val="28"/>
        </w:rPr>
        <w:t xml:space="preserve"> в про</w:t>
      </w:r>
      <w:r>
        <w:rPr>
          <w:color w:val="000000"/>
          <w:szCs w:val="28"/>
        </w:rPr>
        <w:t>в</w:t>
      </w:r>
      <w:r w:rsidR="00B47CD8">
        <w:rPr>
          <w:color w:val="000000"/>
          <w:szCs w:val="28"/>
        </w:rPr>
        <w:t>едении инвентаризации имущества и обязательств Законодательного Собрания</w:t>
      </w:r>
      <w:r>
        <w:rPr>
          <w:color w:val="000000"/>
          <w:szCs w:val="28"/>
        </w:rPr>
        <w:t>, определение результатов инвентаризации и отражение их в учете в соответствии с законодательством Российской Федерации;</w:t>
      </w:r>
    </w:p>
    <w:p w14:paraId="168CCD1A" w14:textId="521AE3BA" w:rsidR="00453D5D" w:rsidRDefault="00453D5D" w:rsidP="00970061">
      <w:pPr>
        <w:widowControl w:val="0"/>
        <w:numPr>
          <w:ilvl w:val="0"/>
          <w:numId w:val="4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proofErr w:type="gramStart"/>
      <w:r w:rsidRPr="00453D5D">
        <w:rPr>
          <w:color w:val="000000"/>
          <w:szCs w:val="28"/>
        </w:rPr>
        <w:t>обеспечение</w:t>
      </w:r>
      <w:proofErr w:type="gramEnd"/>
      <w:r w:rsidRPr="00453D5D">
        <w:rPr>
          <w:color w:val="000000"/>
          <w:szCs w:val="28"/>
        </w:rPr>
        <w:t xml:space="preserve"> хранения бухгалтерских документов, регистров учета, иных документов, связанных с деятельностью </w:t>
      </w:r>
      <w:r w:rsidR="003534B0">
        <w:rPr>
          <w:color w:val="000000"/>
          <w:szCs w:val="28"/>
        </w:rPr>
        <w:t>Отдела;</w:t>
      </w:r>
    </w:p>
    <w:p w14:paraId="43796813" w14:textId="2CFEE322" w:rsidR="00EB414E" w:rsidRPr="00EB414E" w:rsidRDefault="00EB414E" w:rsidP="00970061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proofErr w:type="gramStart"/>
      <w:r w:rsidRPr="00EB414E">
        <w:rPr>
          <w:szCs w:val="28"/>
        </w:rPr>
        <w:t>подготовка</w:t>
      </w:r>
      <w:proofErr w:type="gramEnd"/>
      <w:r w:rsidRPr="00EB414E">
        <w:rPr>
          <w:szCs w:val="28"/>
        </w:rPr>
        <w:t xml:space="preserve"> документов по </w:t>
      </w:r>
      <w:r>
        <w:rPr>
          <w:szCs w:val="28"/>
        </w:rPr>
        <w:t>вопросам бухгалтерского учета и отчетност</w:t>
      </w:r>
      <w:r w:rsidR="00611A66">
        <w:rPr>
          <w:szCs w:val="28"/>
        </w:rPr>
        <w:t>и и для</w:t>
      </w:r>
      <w:r w:rsidRPr="00EB414E">
        <w:rPr>
          <w:szCs w:val="28"/>
        </w:rPr>
        <w:t xml:space="preserve"> передачи их в архив для долгосрочного хранения;</w:t>
      </w:r>
    </w:p>
    <w:p w14:paraId="3B3B0CC9" w14:textId="495C53FC" w:rsidR="00611A66" w:rsidRDefault="00611A66" w:rsidP="009700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1D660A">
        <w:rPr>
          <w:szCs w:val="28"/>
        </w:rPr>
        <w:t>4</w:t>
      </w:r>
      <w:r>
        <w:rPr>
          <w:szCs w:val="28"/>
        </w:rPr>
        <w:t>) разработка и</w:t>
      </w:r>
      <w:r w:rsidR="001D660A">
        <w:rPr>
          <w:szCs w:val="28"/>
        </w:rPr>
        <w:t xml:space="preserve"> </w:t>
      </w:r>
      <w:r>
        <w:rPr>
          <w:szCs w:val="28"/>
        </w:rPr>
        <w:t xml:space="preserve">участие в разработке проектов </w:t>
      </w:r>
      <w:r w:rsidRPr="00933E82">
        <w:rPr>
          <w:szCs w:val="28"/>
        </w:rPr>
        <w:t>правовых актов Законодательного Собрания</w:t>
      </w:r>
      <w:r>
        <w:rPr>
          <w:szCs w:val="28"/>
        </w:rPr>
        <w:t>, относящихся к компетенции Отдела</w:t>
      </w:r>
      <w:r w:rsidRPr="00933E82">
        <w:rPr>
          <w:szCs w:val="28"/>
        </w:rPr>
        <w:t>;</w:t>
      </w:r>
    </w:p>
    <w:p w14:paraId="64AD71CE" w14:textId="760ED312" w:rsidR="00611A66" w:rsidRDefault="00611A66" w:rsidP="009700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6241BE">
        <w:rPr>
          <w:szCs w:val="28"/>
        </w:rPr>
        <w:t>5</w:t>
      </w:r>
      <w:r>
        <w:rPr>
          <w:szCs w:val="28"/>
        </w:rPr>
        <w:t xml:space="preserve">) </w:t>
      </w:r>
      <w:r w:rsidRPr="00933E82">
        <w:rPr>
          <w:szCs w:val="28"/>
        </w:rPr>
        <w:t>осуществл</w:t>
      </w:r>
      <w:r>
        <w:rPr>
          <w:szCs w:val="28"/>
        </w:rPr>
        <w:t>ение</w:t>
      </w:r>
      <w:r w:rsidRPr="00933E82">
        <w:rPr>
          <w:szCs w:val="28"/>
        </w:rPr>
        <w:t xml:space="preserve"> информационно</w:t>
      </w:r>
      <w:r>
        <w:rPr>
          <w:szCs w:val="28"/>
        </w:rPr>
        <w:t>го</w:t>
      </w:r>
      <w:r w:rsidRPr="00933E82">
        <w:rPr>
          <w:szCs w:val="28"/>
        </w:rPr>
        <w:t xml:space="preserve"> обеспечение сайта Законодательного Собрания по направлениям деятельности Отдела;</w:t>
      </w:r>
    </w:p>
    <w:p w14:paraId="5C9CE158" w14:textId="4C6F4C31" w:rsidR="003534B0" w:rsidRDefault="003534B0" w:rsidP="009700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6241BE">
        <w:rPr>
          <w:szCs w:val="28"/>
        </w:rPr>
        <w:t>6</w:t>
      </w:r>
      <w:r>
        <w:rPr>
          <w:szCs w:val="28"/>
        </w:rPr>
        <w:t xml:space="preserve">) </w:t>
      </w:r>
      <w:r w:rsidRPr="00933E82">
        <w:rPr>
          <w:szCs w:val="28"/>
        </w:rPr>
        <w:t xml:space="preserve">подготовка и оформление </w:t>
      </w:r>
      <w:r>
        <w:rPr>
          <w:szCs w:val="28"/>
        </w:rPr>
        <w:t xml:space="preserve">по запросам депутатов Законодательного Собрания, </w:t>
      </w:r>
      <w:r w:rsidRPr="00933E82">
        <w:rPr>
          <w:szCs w:val="28"/>
        </w:rPr>
        <w:t>лиц, замещающих государственные должности Алтайского края в Зако</w:t>
      </w:r>
      <w:r w:rsidRPr="00933E82">
        <w:rPr>
          <w:szCs w:val="28"/>
        </w:rPr>
        <w:lastRenderedPageBreak/>
        <w:t>нодательном Собрании</w:t>
      </w:r>
      <w:r>
        <w:rPr>
          <w:szCs w:val="28"/>
        </w:rPr>
        <w:t>,</w:t>
      </w:r>
      <w:r w:rsidR="006241BE">
        <w:rPr>
          <w:szCs w:val="28"/>
        </w:rPr>
        <w:t xml:space="preserve"> государственных </w:t>
      </w:r>
      <w:r w:rsidRPr="00933E82">
        <w:rPr>
          <w:szCs w:val="28"/>
        </w:rPr>
        <w:t>гражданских служащих аппарата Законодательного Собрания, помощников депутатов Законодательного Собрания документов</w:t>
      </w:r>
      <w:r>
        <w:rPr>
          <w:szCs w:val="28"/>
        </w:rPr>
        <w:t xml:space="preserve"> и</w:t>
      </w:r>
      <w:r w:rsidRPr="00933E82">
        <w:rPr>
          <w:szCs w:val="28"/>
        </w:rPr>
        <w:t xml:space="preserve"> справок</w:t>
      </w:r>
      <w:r>
        <w:rPr>
          <w:szCs w:val="28"/>
        </w:rPr>
        <w:t xml:space="preserve"> в пределах компетенции Отдела;</w:t>
      </w:r>
    </w:p>
    <w:p w14:paraId="264B8F78" w14:textId="31C4424A" w:rsidR="003A5EB1" w:rsidRDefault="006241BE" w:rsidP="009700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17</w:t>
      </w:r>
      <w:r w:rsidR="00611A66">
        <w:rPr>
          <w:szCs w:val="28"/>
        </w:rPr>
        <w:t>) рассмотрение в соответствии с законодательством Российской Федерации и Алтайского края обращений депутатов Законодательного Собрания, граждан и организаций по вопросам компетенции Отдела;</w:t>
      </w:r>
    </w:p>
    <w:p w14:paraId="53A6DD02" w14:textId="3EEB948A" w:rsidR="00EB414E" w:rsidRDefault="006241BE" w:rsidP="00970061">
      <w:pPr>
        <w:widowControl w:val="0"/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18</w:t>
      </w:r>
      <w:r w:rsidR="00611A66">
        <w:rPr>
          <w:szCs w:val="28"/>
        </w:rPr>
        <w:t xml:space="preserve">) </w:t>
      </w:r>
      <w:r w:rsidR="00611A66" w:rsidRPr="00933E82">
        <w:rPr>
          <w:szCs w:val="28"/>
        </w:rPr>
        <w:t xml:space="preserve">осуществление иных </w:t>
      </w:r>
      <w:r w:rsidR="00611A66">
        <w:rPr>
          <w:szCs w:val="28"/>
        </w:rPr>
        <w:t>функций</w:t>
      </w:r>
      <w:r w:rsidR="00611A66" w:rsidRPr="00933E82">
        <w:rPr>
          <w:szCs w:val="28"/>
        </w:rPr>
        <w:t>, установленных правовыми актами Законодательного Собрания</w:t>
      </w:r>
      <w:r w:rsidR="00611A66">
        <w:rPr>
          <w:szCs w:val="28"/>
        </w:rPr>
        <w:t>.</w:t>
      </w:r>
    </w:p>
    <w:p w14:paraId="116330FB" w14:textId="77777777" w:rsidR="003534B0" w:rsidRPr="00453D5D" w:rsidRDefault="003534B0" w:rsidP="00970061">
      <w:pPr>
        <w:widowControl w:val="0"/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</w:p>
    <w:p w14:paraId="28AA9131" w14:textId="77777777" w:rsidR="00611A66" w:rsidRDefault="00611A66" w:rsidP="00611A66">
      <w:pPr>
        <w:pStyle w:val="Heading"/>
        <w:jc w:val="center"/>
        <w:rPr>
          <w:rFonts w:ascii="Times New Roman" w:hAnsi="Times New Roman"/>
          <w:b w:val="0"/>
          <w:sz w:val="28"/>
          <w:szCs w:val="28"/>
        </w:rPr>
      </w:pPr>
      <w:r w:rsidRPr="00A3509A">
        <w:rPr>
          <w:rFonts w:ascii="Times New Roman" w:hAnsi="Times New Roman"/>
          <w:b w:val="0"/>
          <w:sz w:val="28"/>
          <w:szCs w:val="28"/>
        </w:rPr>
        <w:t>4. П</w:t>
      </w:r>
      <w:r>
        <w:rPr>
          <w:rFonts w:ascii="Times New Roman" w:hAnsi="Times New Roman"/>
          <w:b w:val="0"/>
          <w:sz w:val="28"/>
          <w:szCs w:val="28"/>
        </w:rPr>
        <w:t xml:space="preserve">РАВА </w:t>
      </w:r>
    </w:p>
    <w:p w14:paraId="3290CA43" w14:textId="77777777" w:rsidR="00611A66" w:rsidRPr="00A3509A" w:rsidRDefault="00611A66" w:rsidP="00611A66">
      <w:pPr>
        <w:pStyle w:val="Heading"/>
        <w:jc w:val="center"/>
        <w:rPr>
          <w:rFonts w:ascii="Times New Roman" w:hAnsi="Times New Roman"/>
          <w:b w:val="0"/>
          <w:sz w:val="28"/>
          <w:szCs w:val="28"/>
        </w:rPr>
      </w:pPr>
    </w:p>
    <w:p w14:paraId="77AC2E6C" w14:textId="77777777" w:rsidR="00611A66" w:rsidRPr="00A3509A" w:rsidRDefault="00611A66" w:rsidP="00611A66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Pr="00A3509A">
        <w:rPr>
          <w:rFonts w:ascii="Times New Roman" w:hAnsi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sz w:val="28"/>
          <w:szCs w:val="28"/>
        </w:rPr>
        <w:t>При осуществлении своих функций Отдел вправе</w:t>
      </w:r>
      <w:r w:rsidRPr="00A3509A">
        <w:rPr>
          <w:rFonts w:ascii="Times New Roman" w:hAnsi="Times New Roman"/>
          <w:b w:val="0"/>
          <w:sz w:val="28"/>
          <w:szCs w:val="28"/>
        </w:rPr>
        <w:t>:</w:t>
      </w:r>
    </w:p>
    <w:p w14:paraId="237DED62" w14:textId="5A21F28F" w:rsidR="00611A66" w:rsidRDefault="00611A66" w:rsidP="00611A66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Pr="00A3509A">
        <w:rPr>
          <w:rFonts w:ascii="Times New Roman" w:hAnsi="Times New Roman"/>
          <w:b w:val="0"/>
          <w:sz w:val="28"/>
          <w:szCs w:val="28"/>
        </w:rPr>
        <w:t xml:space="preserve">) запрашивать и получать </w:t>
      </w:r>
      <w:r>
        <w:rPr>
          <w:rFonts w:ascii="Times New Roman" w:hAnsi="Times New Roman"/>
          <w:b w:val="0"/>
          <w:sz w:val="28"/>
          <w:szCs w:val="28"/>
        </w:rPr>
        <w:t>в установленном порядке о</w:t>
      </w:r>
      <w:r w:rsidRPr="00A3509A">
        <w:rPr>
          <w:rFonts w:ascii="Times New Roman" w:hAnsi="Times New Roman"/>
          <w:b w:val="0"/>
          <w:sz w:val="28"/>
          <w:szCs w:val="28"/>
        </w:rPr>
        <w:t xml:space="preserve">т </w:t>
      </w:r>
      <w:r w:rsidR="00DC7923">
        <w:rPr>
          <w:rFonts w:ascii="Times New Roman" w:hAnsi="Times New Roman"/>
          <w:b w:val="0"/>
          <w:sz w:val="28"/>
          <w:szCs w:val="28"/>
        </w:rPr>
        <w:t xml:space="preserve">постоянных комитетов </w:t>
      </w:r>
      <w:r w:rsidR="00ED18F6">
        <w:rPr>
          <w:rFonts w:ascii="Times New Roman" w:hAnsi="Times New Roman"/>
          <w:b w:val="0"/>
          <w:sz w:val="28"/>
          <w:szCs w:val="28"/>
        </w:rPr>
        <w:t xml:space="preserve">и комиссий </w:t>
      </w:r>
      <w:r>
        <w:rPr>
          <w:rFonts w:ascii="Times New Roman" w:hAnsi="Times New Roman"/>
          <w:b w:val="0"/>
          <w:sz w:val="28"/>
          <w:szCs w:val="28"/>
        </w:rPr>
        <w:t>Законодательного Собрания,</w:t>
      </w:r>
      <w:r w:rsidR="00DC7923">
        <w:rPr>
          <w:rFonts w:ascii="Times New Roman" w:hAnsi="Times New Roman"/>
          <w:b w:val="0"/>
          <w:sz w:val="28"/>
          <w:szCs w:val="28"/>
        </w:rPr>
        <w:t xml:space="preserve"> постоянных депутатских объединений- фракций Законодательного Собрания, аппарата Законодательного Собрания</w:t>
      </w:r>
      <w:r w:rsidRPr="00A3509A">
        <w:rPr>
          <w:rFonts w:ascii="Times New Roman" w:hAnsi="Times New Roman"/>
          <w:b w:val="0"/>
          <w:sz w:val="28"/>
          <w:szCs w:val="28"/>
        </w:rPr>
        <w:t xml:space="preserve"> информацию, необходимую для осуществления своей деятельности;</w:t>
      </w:r>
    </w:p>
    <w:p w14:paraId="31087DBA" w14:textId="6D20B3CD" w:rsidR="00611A66" w:rsidRDefault="00611A66" w:rsidP="00611A66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2) запрашивать через руководителя аппарата и получать в установленном порядке от федеральных государственных органов, государственных органов Алтайского края, органов местного самоуправления и организаций информацию, необходимую для осуществления своей деятельности;</w:t>
      </w:r>
    </w:p>
    <w:p w14:paraId="2DCC1A18" w14:textId="77777777" w:rsidR="00611A66" w:rsidRPr="00A3509A" w:rsidRDefault="00611A66" w:rsidP="00611A66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3) </w:t>
      </w:r>
      <w:r w:rsidRPr="00A3509A">
        <w:rPr>
          <w:rFonts w:ascii="Times New Roman" w:hAnsi="Times New Roman"/>
          <w:b w:val="0"/>
          <w:sz w:val="28"/>
          <w:szCs w:val="28"/>
        </w:rPr>
        <w:t xml:space="preserve">вносить в пределах своей компетенции </w:t>
      </w:r>
      <w:r>
        <w:rPr>
          <w:rFonts w:ascii="Times New Roman" w:hAnsi="Times New Roman"/>
          <w:b w:val="0"/>
          <w:sz w:val="28"/>
          <w:szCs w:val="28"/>
        </w:rPr>
        <w:t>предложения</w:t>
      </w:r>
      <w:r w:rsidRPr="00A3509A">
        <w:rPr>
          <w:rFonts w:ascii="Times New Roman" w:hAnsi="Times New Roman"/>
          <w:b w:val="0"/>
          <w:sz w:val="28"/>
          <w:szCs w:val="28"/>
        </w:rPr>
        <w:t xml:space="preserve"> по совершенствованию работы Законодательного Собрания;</w:t>
      </w:r>
    </w:p>
    <w:p w14:paraId="0A11D62D" w14:textId="77777777" w:rsidR="00611A66" w:rsidRDefault="00611A66" w:rsidP="00611A66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4)</w:t>
      </w:r>
      <w:r w:rsidRPr="00A3509A">
        <w:rPr>
          <w:rFonts w:ascii="Times New Roman" w:hAnsi="Times New Roman"/>
          <w:b w:val="0"/>
          <w:sz w:val="28"/>
          <w:szCs w:val="28"/>
        </w:rPr>
        <w:t xml:space="preserve"> иметь доступ к информационным ресурсам Законодательного Собрания, включая методическую, научную, специальную литературу, периодические печатные издания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14:paraId="69522C73" w14:textId="4C3081FB" w:rsidR="00611A66" w:rsidRDefault="00611A66" w:rsidP="00611A66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5) пользоваться материально-техническими средствами, оргтехникой, программным обеспечением, канцелярскими товарами, иными материальными ресурсами Законодательного Собрания в пределах установленных нормативов;</w:t>
      </w:r>
    </w:p>
    <w:p w14:paraId="10802926" w14:textId="77777777" w:rsidR="00611A66" w:rsidRDefault="00611A66" w:rsidP="00611A66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6) участвовать в работе совещаний, семинаров, рабочих групп по вопросам деятельности Отдела.</w:t>
      </w:r>
    </w:p>
    <w:p w14:paraId="1FB74377" w14:textId="77777777" w:rsidR="00611A66" w:rsidRPr="00A3509A" w:rsidRDefault="00611A66" w:rsidP="00611A66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54A3E999" w14:textId="77777777" w:rsidR="00611A66" w:rsidRPr="00A3509A" w:rsidRDefault="00611A66" w:rsidP="00611A66">
      <w:pPr>
        <w:pStyle w:val="Heading"/>
        <w:jc w:val="center"/>
        <w:rPr>
          <w:rFonts w:ascii="Times New Roman" w:hAnsi="Times New Roman"/>
          <w:b w:val="0"/>
          <w:sz w:val="28"/>
          <w:szCs w:val="28"/>
        </w:rPr>
      </w:pPr>
      <w:r w:rsidRPr="00A3509A">
        <w:rPr>
          <w:rFonts w:ascii="Times New Roman" w:hAnsi="Times New Roman"/>
          <w:b w:val="0"/>
          <w:sz w:val="28"/>
          <w:szCs w:val="28"/>
        </w:rPr>
        <w:t>5. О</w:t>
      </w:r>
      <w:r>
        <w:rPr>
          <w:rFonts w:ascii="Times New Roman" w:hAnsi="Times New Roman"/>
          <w:b w:val="0"/>
          <w:sz w:val="28"/>
          <w:szCs w:val="28"/>
        </w:rPr>
        <w:t xml:space="preserve">РГАНИЗАЦИЯ РАБОТЫ </w:t>
      </w:r>
    </w:p>
    <w:p w14:paraId="2F45635B" w14:textId="77777777" w:rsidR="00611A66" w:rsidRPr="00A3509A" w:rsidRDefault="00611A66" w:rsidP="00611A66">
      <w:pPr>
        <w:pStyle w:val="Heading"/>
        <w:jc w:val="both"/>
        <w:rPr>
          <w:rFonts w:ascii="Times New Roman" w:hAnsi="Times New Roman"/>
          <w:b w:val="0"/>
          <w:sz w:val="28"/>
          <w:szCs w:val="28"/>
        </w:rPr>
      </w:pPr>
    </w:p>
    <w:p w14:paraId="14016C8F" w14:textId="55BA28AD" w:rsidR="00611A66" w:rsidRPr="00A3509A" w:rsidRDefault="00611A66" w:rsidP="00611A66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6. Руководство деятельностью Отдела осуществляет начальник О</w:t>
      </w:r>
      <w:r w:rsidRPr="00A3509A">
        <w:rPr>
          <w:rFonts w:ascii="Times New Roman" w:hAnsi="Times New Roman"/>
          <w:b w:val="0"/>
          <w:sz w:val="28"/>
          <w:szCs w:val="28"/>
        </w:rPr>
        <w:t xml:space="preserve">тдела, который назначается на должность и освобождается от должности </w:t>
      </w:r>
      <w:r>
        <w:rPr>
          <w:rFonts w:ascii="Times New Roman" w:hAnsi="Times New Roman"/>
          <w:b w:val="0"/>
          <w:sz w:val="28"/>
          <w:szCs w:val="28"/>
        </w:rPr>
        <w:t>распоряжением председателя</w:t>
      </w:r>
      <w:r w:rsidRPr="00A3509A">
        <w:rPr>
          <w:rFonts w:ascii="Times New Roman" w:hAnsi="Times New Roman"/>
          <w:b w:val="0"/>
          <w:sz w:val="28"/>
          <w:szCs w:val="28"/>
        </w:rPr>
        <w:t xml:space="preserve"> Законодательного Собрания </w:t>
      </w:r>
      <w:r>
        <w:rPr>
          <w:rFonts w:ascii="Times New Roman" w:hAnsi="Times New Roman"/>
          <w:b w:val="0"/>
          <w:sz w:val="28"/>
          <w:szCs w:val="28"/>
        </w:rPr>
        <w:t>по пред</w:t>
      </w:r>
      <w:r w:rsidR="00717204">
        <w:rPr>
          <w:rFonts w:ascii="Times New Roman" w:hAnsi="Times New Roman"/>
          <w:b w:val="0"/>
          <w:sz w:val="28"/>
          <w:szCs w:val="28"/>
        </w:rPr>
        <w:t>ложени</w:t>
      </w:r>
      <w:r>
        <w:rPr>
          <w:rFonts w:ascii="Times New Roman" w:hAnsi="Times New Roman"/>
          <w:b w:val="0"/>
          <w:sz w:val="28"/>
          <w:szCs w:val="28"/>
        </w:rPr>
        <w:t xml:space="preserve">ю руководителя аппарата </w:t>
      </w:r>
      <w:r w:rsidR="006241BE">
        <w:rPr>
          <w:rFonts w:ascii="Times New Roman" w:hAnsi="Times New Roman"/>
          <w:b w:val="0"/>
          <w:sz w:val="28"/>
          <w:szCs w:val="28"/>
        </w:rPr>
        <w:t xml:space="preserve">Законодательного Собрания </w:t>
      </w:r>
      <w:r w:rsidRPr="00A3509A">
        <w:rPr>
          <w:rFonts w:ascii="Times New Roman" w:hAnsi="Times New Roman"/>
          <w:b w:val="0"/>
          <w:sz w:val="28"/>
          <w:szCs w:val="28"/>
        </w:rPr>
        <w:t>в соответствии с законодательством Российской Федерации и Алтайского края о государственной гражданской службе.</w:t>
      </w:r>
    </w:p>
    <w:p w14:paraId="15AE5CE7" w14:textId="77777777" w:rsidR="00611A66" w:rsidRPr="00A3509A" w:rsidRDefault="00611A66" w:rsidP="00611A66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7</w:t>
      </w:r>
      <w:r w:rsidRPr="00A3509A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Начальник Отдела планирует деятельность О</w:t>
      </w:r>
      <w:r w:rsidRPr="00A3509A">
        <w:rPr>
          <w:rFonts w:ascii="Times New Roman" w:hAnsi="Times New Roman"/>
          <w:b w:val="0"/>
          <w:sz w:val="28"/>
          <w:szCs w:val="28"/>
        </w:rPr>
        <w:t>тдела, распределяет должностные</w:t>
      </w:r>
      <w:r>
        <w:rPr>
          <w:rFonts w:ascii="Times New Roman" w:hAnsi="Times New Roman"/>
          <w:b w:val="0"/>
          <w:sz w:val="28"/>
          <w:szCs w:val="28"/>
        </w:rPr>
        <w:t xml:space="preserve"> обязанности между сотрудниками О</w:t>
      </w:r>
      <w:r w:rsidRPr="00A3509A">
        <w:rPr>
          <w:rFonts w:ascii="Times New Roman" w:hAnsi="Times New Roman"/>
          <w:b w:val="0"/>
          <w:sz w:val="28"/>
          <w:szCs w:val="28"/>
        </w:rPr>
        <w:t>тдела и органи</w:t>
      </w:r>
      <w:r>
        <w:rPr>
          <w:rFonts w:ascii="Times New Roman" w:hAnsi="Times New Roman"/>
          <w:b w:val="0"/>
          <w:sz w:val="28"/>
          <w:szCs w:val="28"/>
        </w:rPr>
        <w:t>зует выполнение возложенных на О</w:t>
      </w:r>
      <w:r w:rsidRPr="00A3509A">
        <w:rPr>
          <w:rFonts w:ascii="Times New Roman" w:hAnsi="Times New Roman"/>
          <w:b w:val="0"/>
          <w:sz w:val="28"/>
          <w:szCs w:val="28"/>
        </w:rPr>
        <w:t>тдел фун</w:t>
      </w:r>
      <w:r>
        <w:rPr>
          <w:rFonts w:ascii="Times New Roman" w:hAnsi="Times New Roman"/>
          <w:b w:val="0"/>
          <w:sz w:val="28"/>
          <w:szCs w:val="28"/>
        </w:rPr>
        <w:t>кций. Начальник О</w:t>
      </w:r>
      <w:r w:rsidRPr="00A3509A">
        <w:rPr>
          <w:rFonts w:ascii="Times New Roman" w:hAnsi="Times New Roman"/>
          <w:b w:val="0"/>
          <w:sz w:val="28"/>
          <w:szCs w:val="28"/>
        </w:rPr>
        <w:t>тдела несет персональную ответственность за качественное и своевременное выполнение задач и функций</w:t>
      </w:r>
      <w:r>
        <w:rPr>
          <w:rFonts w:ascii="Times New Roman" w:hAnsi="Times New Roman"/>
          <w:b w:val="0"/>
          <w:sz w:val="28"/>
          <w:szCs w:val="28"/>
        </w:rPr>
        <w:t>, а также за результаты работы О</w:t>
      </w:r>
      <w:r w:rsidRPr="00A3509A">
        <w:rPr>
          <w:rFonts w:ascii="Times New Roman" w:hAnsi="Times New Roman"/>
          <w:b w:val="0"/>
          <w:sz w:val="28"/>
          <w:szCs w:val="28"/>
        </w:rPr>
        <w:t xml:space="preserve">тдела. </w:t>
      </w:r>
    </w:p>
    <w:p w14:paraId="5D2ED12C" w14:textId="1D04FA4A" w:rsidR="00611A66" w:rsidRPr="00A3509A" w:rsidRDefault="00611A66" w:rsidP="00611A66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8. Сотрудники О</w:t>
      </w:r>
      <w:r w:rsidRPr="00A3509A">
        <w:rPr>
          <w:rFonts w:ascii="Times New Roman" w:hAnsi="Times New Roman"/>
          <w:b w:val="0"/>
          <w:sz w:val="28"/>
          <w:szCs w:val="28"/>
        </w:rPr>
        <w:t xml:space="preserve">тдела </w:t>
      </w:r>
      <w:r>
        <w:rPr>
          <w:rFonts w:ascii="Times New Roman" w:hAnsi="Times New Roman"/>
          <w:b w:val="0"/>
          <w:sz w:val="28"/>
          <w:szCs w:val="28"/>
        </w:rPr>
        <w:t>назначаются на должность и освобождаются от должности в соответствии с законодательством о гражданской службе и нес</w:t>
      </w:r>
      <w:r w:rsidRPr="00A3509A">
        <w:rPr>
          <w:rFonts w:ascii="Times New Roman" w:hAnsi="Times New Roman"/>
          <w:b w:val="0"/>
          <w:sz w:val="28"/>
          <w:szCs w:val="28"/>
        </w:rPr>
        <w:t xml:space="preserve">ут ответственность за </w:t>
      </w:r>
      <w:r w:rsidR="006241BE">
        <w:rPr>
          <w:rFonts w:ascii="Times New Roman" w:hAnsi="Times New Roman"/>
          <w:b w:val="0"/>
          <w:sz w:val="28"/>
          <w:szCs w:val="28"/>
        </w:rPr>
        <w:t>не</w:t>
      </w:r>
      <w:r w:rsidRPr="00A3509A">
        <w:rPr>
          <w:rFonts w:ascii="Times New Roman" w:hAnsi="Times New Roman"/>
          <w:b w:val="0"/>
          <w:sz w:val="28"/>
          <w:szCs w:val="28"/>
        </w:rPr>
        <w:t>выполнение обязанностей</w:t>
      </w:r>
      <w:r>
        <w:rPr>
          <w:rFonts w:ascii="Times New Roman" w:hAnsi="Times New Roman"/>
          <w:b w:val="0"/>
          <w:sz w:val="28"/>
          <w:szCs w:val="28"/>
        </w:rPr>
        <w:t xml:space="preserve"> в соответствии с </w:t>
      </w:r>
      <w:r w:rsidRPr="00A3509A">
        <w:rPr>
          <w:rFonts w:ascii="Times New Roman" w:hAnsi="Times New Roman"/>
          <w:b w:val="0"/>
          <w:sz w:val="28"/>
          <w:szCs w:val="28"/>
        </w:rPr>
        <w:t xml:space="preserve">должностными регламентами. </w:t>
      </w:r>
    </w:p>
    <w:p w14:paraId="681B7B38" w14:textId="6302A220" w:rsidR="00611A66" w:rsidRDefault="00611A66" w:rsidP="00611A66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9</w:t>
      </w:r>
      <w:r w:rsidRPr="00A3509A">
        <w:rPr>
          <w:rFonts w:ascii="Times New Roman" w:hAnsi="Times New Roman"/>
          <w:b w:val="0"/>
          <w:sz w:val="28"/>
          <w:szCs w:val="28"/>
        </w:rPr>
        <w:t xml:space="preserve">. Отдел </w:t>
      </w:r>
      <w:r>
        <w:rPr>
          <w:rFonts w:ascii="Times New Roman" w:hAnsi="Times New Roman"/>
          <w:b w:val="0"/>
          <w:sz w:val="28"/>
          <w:szCs w:val="28"/>
        </w:rPr>
        <w:t xml:space="preserve">при реализации своих функций </w:t>
      </w:r>
      <w:r w:rsidRPr="00A3509A">
        <w:rPr>
          <w:rFonts w:ascii="Times New Roman" w:hAnsi="Times New Roman"/>
          <w:b w:val="0"/>
          <w:sz w:val="28"/>
          <w:szCs w:val="28"/>
        </w:rPr>
        <w:t>взаимодейств</w:t>
      </w:r>
      <w:r>
        <w:rPr>
          <w:rFonts w:ascii="Times New Roman" w:hAnsi="Times New Roman"/>
          <w:b w:val="0"/>
          <w:sz w:val="28"/>
          <w:szCs w:val="28"/>
        </w:rPr>
        <w:t>ует</w:t>
      </w:r>
      <w:r w:rsidRPr="00A3509A">
        <w:rPr>
          <w:rFonts w:ascii="Times New Roman" w:hAnsi="Times New Roman"/>
          <w:b w:val="0"/>
          <w:sz w:val="28"/>
          <w:szCs w:val="28"/>
        </w:rPr>
        <w:t xml:space="preserve"> со структурными подразделениями Законодательного Собрания,</w:t>
      </w:r>
      <w:r>
        <w:rPr>
          <w:rFonts w:ascii="Times New Roman" w:hAnsi="Times New Roman"/>
          <w:b w:val="0"/>
          <w:sz w:val="28"/>
          <w:szCs w:val="28"/>
        </w:rPr>
        <w:t xml:space="preserve"> аппарата Законодательного Собрания, </w:t>
      </w:r>
      <w:r w:rsidRPr="00A3509A">
        <w:rPr>
          <w:rFonts w:ascii="Times New Roman" w:hAnsi="Times New Roman"/>
          <w:b w:val="0"/>
          <w:sz w:val="28"/>
          <w:szCs w:val="28"/>
        </w:rPr>
        <w:t>депутатами Законодательного Собрания, помощниками депутатов Законодательного Собрания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14:paraId="01530550" w14:textId="51EEFEEF" w:rsidR="00611A66" w:rsidRDefault="00611A66" w:rsidP="00611A66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10. В случаях, установленных правовыми актами</w:t>
      </w:r>
      <w:r w:rsidR="006241BE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либо по поручению председателя Законодательного Собрания, заместителя председателя Законодательного Собрания, руководителя аппарата</w:t>
      </w:r>
      <w:r w:rsidR="006241BE">
        <w:rPr>
          <w:rFonts w:ascii="Times New Roman" w:hAnsi="Times New Roman"/>
          <w:b w:val="0"/>
          <w:sz w:val="28"/>
          <w:szCs w:val="28"/>
        </w:rPr>
        <w:t xml:space="preserve"> Законодательного Собрания.</w:t>
      </w:r>
      <w:r>
        <w:rPr>
          <w:rFonts w:ascii="Times New Roman" w:hAnsi="Times New Roman"/>
          <w:b w:val="0"/>
          <w:sz w:val="28"/>
          <w:szCs w:val="28"/>
        </w:rPr>
        <w:t xml:space="preserve"> Отдел взаимодействует с федеральными государственными органами, государственными органами Алтайского края, органами местного самоуправления, организациями и гражданами. </w:t>
      </w:r>
    </w:p>
    <w:p w14:paraId="68FF8C1A" w14:textId="58B6FD40" w:rsidR="00611A66" w:rsidRDefault="00611A66" w:rsidP="00611A66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11.</w:t>
      </w:r>
      <w:r w:rsidRPr="00A3509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 отсутствие начальника Отдела его обязанности исполняет сотрудник Отдела, уполномоченный начальником Отдела и согласованный с руководителем аппарата</w:t>
      </w:r>
      <w:r w:rsidR="006241BE">
        <w:rPr>
          <w:rFonts w:ascii="Times New Roman" w:hAnsi="Times New Roman"/>
          <w:b w:val="0"/>
          <w:sz w:val="28"/>
          <w:szCs w:val="28"/>
        </w:rPr>
        <w:t xml:space="preserve"> Законодательного Собрания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</w:p>
    <w:p w14:paraId="2EAEAA92" w14:textId="77777777" w:rsidR="00611A66" w:rsidRDefault="00611A66" w:rsidP="00611A66">
      <w:pPr>
        <w:pStyle w:val="Heading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14:paraId="7DD28245" w14:textId="77777777" w:rsidR="00611A66" w:rsidRPr="00933E82" w:rsidRDefault="00611A66" w:rsidP="00611A6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0FDC8C1A" w14:textId="77777777" w:rsidR="00611A66" w:rsidRPr="00933E82" w:rsidRDefault="00611A66" w:rsidP="00611A66">
      <w:pPr>
        <w:widowControl w:val="0"/>
        <w:ind w:firstLine="720"/>
        <w:jc w:val="both"/>
      </w:pPr>
    </w:p>
    <w:p w14:paraId="1AF77ED0" w14:textId="77777777" w:rsidR="00611A66" w:rsidRPr="00933E82" w:rsidRDefault="00611A66" w:rsidP="00611A66">
      <w:pPr>
        <w:widowControl w:val="0"/>
        <w:ind w:firstLine="720"/>
        <w:jc w:val="both"/>
      </w:pPr>
    </w:p>
    <w:p w14:paraId="23C8C256" w14:textId="77777777" w:rsidR="00611A66" w:rsidRPr="00933E82" w:rsidRDefault="00611A66" w:rsidP="00611A66">
      <w:pPr>
        <w:widowControl w:val="0"/>
        <w:ind w:firstLine="720"/>
        <w:jc w:val="both"/>
      </w:pPr>
    </w:p>
    <w:p w14:paraId="67D42FBC" w14:textId="77777777" w:rsidR="00611A66" w:rsidRPr="00933E82" w:rsidRDefault="00611A66" w:rsidP="00611A66">
      <w:pPr>
        <w:widowControl w:val="0"/>
        <w:ind w:firstLine="720"/>
        <w:jc w:val="both"/>
      </w:pPr>
    </w:p>
    <w:p w14:paraId="52383EF9" w14:textId="77777777" w:rsidR="00611A66" w:rsidRPr="00933E82" w:rsidRDefault="00611A66" w:rsidP="00611A66">
      <w:pPr>
        <w:widowControl w:val="0"/>
        <w:ind w:firstLine="720"/>
        <w:jc w:val="both"/>
      </w:pPr>
    </w:p>
    <w:p w14:paraId="52D4C414" w14:textId="77777777" w:rsidR="00611A66" w:rsidRPr="00933E82" w:rsidRDefault="00611A66" w:rsidP="00611A66">
      <w:pPr>
        <w:widowControl w:val="0"/>
        <w:ind w:firstLine="720"/>
        <w:jc w:val="both"/>
      </w:pPr>
    </w:p>
    <w:p w14:paraId="47730324" w14:textId="77777777" w:rsidR="00611A66" w:rsidRPr="00933E82" w:rsidRDefault="00611A66" w:rsidP="00611A66">
      <w:pPr>
        <w:widowControl w:val="0"/>
        <w:ind w:firstLine="720"/>
        <w:jc w:val="both"/>
      </w:pPr>
    </w:p>
    <w:sectPr w:rsidR="00611A66" w:rsidRPr="00933E82" w:rsidSect="007B12E8">
      <w:headerReference w:type="default" r:id="rId10"/>
      <w:footerReference w:type="default" r:id="rId11"/>
      <w:pgSz w:w="11906" w:h="16838"/>
      <w:pgMar w:top="1134" w:right="567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C5E63" w14:textId="77777777" w:rsidR="001822F3" w:rsidRDefault="001822F3" w:rsidP="00EC7A90">
      <w:r>
        <w:separator/>
      </w:r>
    </w:p>
  </w:endnote>
  <w:endnote w:type="continuationSeparator" w:id="0">
    <w:p w14:paraId="668AEB00" w14:textId="77777777" w:rsidR="001822F3" w:rsidRDefault="001822F3" w:rsidP="00EC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4D208" w14:textId="77777777" w:rsidR="00EC7A90" w:rsidRDefault="00EC7A9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A4134" w14:textId="77777777" w:rsidR="001822F3" w:rsidRDefault="001822F3" w:rsidP="00EC7A90">
      <w:r>
        <w:separator/>
      </w:r>
    </w:p>
  </w:footnote>
  <w:footnote w:type="continuationSeparator" w:id="0">
    <w:p w14:paraId="1E010DE6" w14:textId="77777777" w:rsidR="001822F3" w:rsidRDefault="001822F3" w:rsidP="00EC7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9132137"/>
      <w:docPartObj>
        <w:docPartGallery w:val="Page Numbers (Top of Page)"/>
        <w:docPartUnique/>
      </w:docPartObj>
    </w:sdtPr>
    <w:sdtEndPr/>
    <w:sdtContent>
      <w:p w14:paraId="453D150D" w14:textId="77777777" w:rsidR="00EC7A90" w:rsidRDefault="00EC7A9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6EC">
          <w:rPr>
            <w:noProof/>
          </w:rPr>
          <w:t>2</w:t>
        </w:r>
        <w:r>
          <w:fldChar w:fldCharType="end"/>
        </w:r>
      </w:p>
    </w:sdtContent>
  </w:sdt>
  <w:p w14:paraId="22A87F09" w14:textId="77777777" w:rsidR="00EC7A90" w:rsidRDefault="00EC7A9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293932"/>
      <w:docPartObj>
        <w:docPartGallery w:val="Page Numbers (Top of Page)"/>
        <w:docPartUnique/>
      </w:docPartObj>
    </w:sdtPr>
    <w:sdtEndPr/>
    <w:sdtContent>
      <w:p w14:paraId="4307C027" w14:textId="77777777" w:rsidR="00EC7A90" w:rsidRDefault="00EC7A9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558">
          <w:rPr>
            <w:noProof/>
          </w:rPr>
          <w:t>5</w:t>
        </w:r>
        <w:r>
          <w:fldChar w:fldCharType="end"/>
        </w:r>
      </w:p>
    </w:sdtContent>
  </w:sdt>
  <w:p w14:paraId="0958C791" w14:textId="77777777" w:rsidR="00EC7A90" w:rsidRDefault="00EC7A9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16302"/>
    <w:multiLevelType w:val="hybridMultilevel"/>
    <w:tmpl w:val="3684CE4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C39BA"/>
    <w:multiLevelType w:val="hybridMultilevel"/>
    <w:tmpl w:val="B6BCBEC2"/>
    <w:lvl w:ilvl="0" w:tplc="4FD61416">
      <w:start w:val="5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F55E3F"/>
    <w:multiLevelType w:val="hybridMultilevel"/>
    <w:tmpl w:val="E0A4AD7E"/>
    <w:lvl w:ilvl="0" w:tplc="6DB8B364">
      <w:start w:val="6"/>
      <w:numFmt w:val="decimal"/>
      <w:lvlText w:val="%1."/>
      <w:lvlJc w:val="left"/>
      <w:pPr>
        <w:ind w:left="720" w:hanging="360"/>
      </w:pPr>
    </w:lvl>
    <w:lvl w:ilvl="1" w:tplc="8FC4FEC8">
      <w:start w:val="1"/>
      <w:numFmt w:val="lowerLetter"/>
      <w:lvlText w:val="%2."/>
      <w:lvlJc w:val="left"/>
      <w:pPr>
        <w:ind w:left="1440" w:hanging="360"/>
      </w:pPr>
    </w:lvl>
    <w:lvl w:ilvl="2" w:tplc="E5C8D102">
      <w:start w:val="1"/>
      <w:numFmt w:val="lowerRoman"/>
      <w:lvlText w:val="%3."/>
      <w:lvlJc w:val="right"/>
      <w:pPr>
        <w:ind w:left="2160" w:hanging="180"/>
      </w:pPr>
    </w:lvl>
    <w:lvl w:ilvl="3" w:tplc="D6B8D538">
      <w:start w:val="1"/>
      <w:numFmt w:val="decimal"/>
      <w:lvlText w:val="%4."/>
      <w:lvlJc w:val="left"/>
      <w:pPr>
        <w:ind w:left="2880" w:hanging="360"/>
      </w:pPr>
    </w:lvl>
    <w:lvl w:ilvl="4" w:tplc="813662D8">
      <w:start w:val="1"/>
      <w:numFmt w:val="lowerLetter"/>
      <w:lvlText w:val="%5."/>
      <w:lvlJc w:val="left"/>
      <w:pPr>
        <w:ind w:left="3600" w:hanging="360"/>
      </w:pPr>
    </w:lvl>
    <w:lvl w:ilvl="5" w:tplc="706C71DC">
      <w:start w:val="1"/>
      <w:numFmt w:val="lowerRoman"/>
      <w:lvlText w:val="%6."/>
      <w:lvlJc w:val="right"/>
      <w:pPr>
        <w:ind w:left="4320" w:hanging="180"/>
      </w:pPr>
    </w:lvl>
    <w:lvl w:ilvl="6" w:tplc="7D88291A">
      <w:start w:val="1"/>
      <w:numFmt w:val="decimal"/>
      <w:lvlText w:val="%7."/>
      <w:lvlJc w:val="left"/>
      <w:pPr>
        <w:ind w:left="5040" w:hanging="360"/>
      </w:pPr>
    </w:lvl>
    <w:lvl w:ilvl="7" w:tplc="3E084218">
      <w:start w:val="1"/>
      <w:numFmt w:val="lowerLetter"/>
      <w:lvlText w:val="%8."/>
      <w:lvlJc w:val="left"/>
      <w:pPr>
        <w:ind w:left="5760" w:hanging="360"/>
      </w:pPr>
    </w:lvl>
    <w:lvl w:ilvl="8" w:tplc="E85006B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76318"/>
    <w:multiLevelType w:val="hybridMultilevel"/>
    <w:tmpl w:val="159C552C"/>
    <w:lvl w:ilvl="0" w:tplc="4FD61416">
      <w:start w:val="6"/>
      <w:numFmt w:val="decimal"/>
      <w:suff w:val="space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CA16691"/>
    <w:multiLevelType w:val="hybridMultilevel"/>
    <w:tmpl w:val="40C2A540"/>
    <w:lvl w:ilvl="0" w:tplc="1F6CF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D571AC"/>
    <w:multiLevelType w:val="hybridMultilevel"/>
    <w:tmpl w:val="50CAEB84"/>
    <w:lvl w:ilvl="0" w:tplc="5F080A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0625EC"/>
    <w:multiLevelType w:val="hybridMultilevel"/>
    <w:tmpl w:val="15248D5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1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EF"/>
    <w:rsid w:val="00000CE2"/>
    <w:rsid w:val="000012F5"/>
    <w:rsid w:val="00002FD0"/>
    <w:rsid w:val="00004ED6"/>
    <w:rsid w:val="0000771E"/>
    <w:rsid w:val="00014E78"/>
    <w:rsid w:val="0001676E"/>
    <w:rsid w:val="0002304A"/>
    <w:rsid w:val="00032EF4"/>
    <w:rsid w:val="000352B5"/>
    <w:rsid w:val="00041EE0"/>
    <w:rsid w:val="00062173"/>
    <w:rsid w:val="000632BD"/>
    <w:rsid w:val="00067A66"/>
    <w:rsid w:val="00067E2A"/>
    <w:rsid w:val="00074777"/>
    <w:rsid w:val="00077324"/>
    <w:rsid w:val="0008273E"/>
    <w:rsid w:val="00083128"/>
    <w:rsid w:val="000832EC"/>
    <w:rsid w:val="00084819"/>
    <w:rsid w:val="000927E7"/>
    <w:rsid w:val="0009417D"/>
    <w:rsid w:val="0009448F"/>
    <w:rsid w:val="0009516B"/>
    <w:rsid w:val="000A1854"/>
    <w:rsid w:val="000A477A"/>
    <w:rsid w:val="000B1D79"/>
    <w:rsid w:val="000B3C57"/>
    <w:rsid w:val="000B5FAA"/>
    <w:rsid w:val="000C01C1"/>
    <w:rsid w:val="000C78F3"/>
    <w:rsid w:val="000D1258"/>
    <w:rsid w:val="000D2312"/>
    <w:rsid w:val="000D33E4"/>
    <w:rsid w:val="000D396A"/>
    <w:rsid w:val="000D533E"/>
    <w:rsid w:val="000D7458"/>
    <w:rsid w:val="000E2C66"/>
    <w:rsid w:val="000E3727"/>
    <w:rsid w:val="000E462A"/>
    <w:rsid w:val="000E4AED"/>
    <w:rsid w:val="000F6E9E"/>
    <w:rsid w:val="000F7BCC"/>
    <w:rsid w:val="00100306"/>
    <w:rsid w:val="0010571B"/>
    <w:rsid w:val="0010708A"/>
    <w:rsid w:val="001178E7"/>
    <w:rsid w:val="00117AC7"/>
    <w:rsid w:val="00127554"/>
    <w:rsid w:val="00127B70"/>
    <w:rsid w:val="0013147A"/>
    <w:rsid w:val="001349F3"/>
    <w:rsid w:val="001425AE"/>
    <w:rsid w:val="00157988"/>
    <w:rsid w:val="0016106E"/>
    <w:rsid w:val="00164310"/>
    <w:rsid w:val="00176114"/>
    <w:rsid w:val="001822F3"/>
    <w:rsid w:val="001832EF"/>
    <w:rsid w:val="001851BD"/>
    <w:rsid w:val="0018578B"/>
    <w:rsid w:val="0019160E"/>
    <w:rsid w:val="001A10BF"/>
    <w:rsid w:val="001A415D"/>
    <w:rsid w:val="001A445A"/>
    <w:rsid w:val="001B55BD"/>
    <w:rsid w:val="001C5AB0"/>
    <w:rsid w:val="001D065E"/>
    <w:rsid w:val="001D0B74"/>
    <w:rsid w:val="001D1817"/>
    <w:rsid w:val="001D316F"/>
    <w:rsid w:val="001D4B0A"/>
    <w:rsid w:val="001D60DF"/>
    <w:rsid w:val="001D660A"/>
    <w:rsid w:val="001E011A"/>
    <w:rsid w:val="001F4F09"/>
    <w:rsid w:val="001F51C1"/>
    <w:rsid w:val="001F5892"/>
    <w:rsid w:val="001F7F25"/>
    <w:rsid w:val="001F7F85"/>
    <w:rsid w:val="0020009E"/>
    <w:rsid w:val="00200747"/>
    <w:rsid w:val="00201684"/>
    <w:rsid w:val="00203AD3"/>
    <w:rsid w:val="00203B0E"/>
    <w:rsid w:val="002042DA"/>
    <w:rsid w:val="0020515F"/>
    <w:rsid w:val="00207C26"/>
    <w:rsid w:val="00211E22"/>
    <w:rsid w:val="002228A5"/>
    <w:rsid w:val="0022773C"/>
    <w:rsid w:val="00230716"/>
    <w:rsid w:val="00235B4B"/>
    <w:rsid w:val="00235E96"/>
    <w:rsid w:val="0024062F"/>
    <w:rsid w:val="002408F8"/>
    <w:rsid w:val="002436F7"/>
    <w:rsid w:val="00243996"/>
    <w:rsid w:val="0024519D"/>
    <w:rsid w:val="00245580"/>
    <w:rsid w:val="00246E43"/>
    <w:rsid w:val="0025056F"/>
    <w:rsid w:val="0025674A"/>
    <w:rsid w:val="0025741D"/>
    <w:rsid w:val="00257931"/>
    <w:rsid w:val="00257EAB"/>
    <w:rsid w:val="0026117B"/>
    <w:rsid w:val="00261F7C"/>
    <w:rsid w:val="00262C04"/>
    <w:rsid w:val="00272AC5"/>
    <w:rsid w:val="0027376B"/>
    <w:rsid w:val="002745CD"/>
    <w:rsid w:val="0027698C"/>
    <w:rsid w:val="0028124B"/>
    <w:rsid w:val="0028387A"/>
    <w:rsid w:val="002839F0"/>
    <w:rsid w:val="00284E1C"/>
    <w:rsid w:val="00296AD0"/>
    <w:rsid w:val="002A38F8"/>
    <w:rsid w:val="002A4252"/>
    <w:rsid w:val="002A57FB"/>
    <w:rsid w:val="002A66EA"/>
    <w:rsid w:val="002B2634"/>
    <w:rsid w:val="002B2B4D"/>
    <w:rsid w:val="002C1700"/>
    <w:rsid w:val="002C1D5E"/>
    <w:rsid w:val="002C5AD2"/>
    <w:rsid w:val="002D71A7"/>
    <w:rsid w:val="002E25E3"/>
    <w:rsid w:val="002E727C"/>
    <w:rsid w:val="002F076B"/>
    <w:rsid w:val="002F459C"/>
    <w:rsid w:val="002F4792"/>
    <w:rsid w:val="002F7F85"/>
    <w:rsid w:val="00302BDD"/>
    <w:rsid w:val="0030759D"/>
    <w:rsid w:val="00316558"/>
    <w:rsid w:val="003216EC"/>
    <w:rsid w:val="00322D11"/>
    <w:rsid w:val="003271B5"/>
    <w:rsid w:val="00327EAE"/>
    <w:rsid w:val="00330630"/>
    <w:rsid w:val="00336B3F"/>
    <w:rsid w:val="00344DBB"/>
    <w:rsid w:val="00352456"/>
    <w:rsid w:val="00352E8E"/>
    <w:rsid w:val="003534B0"/>
    <w:rsid w:val="003648D8"/>
    <w:rsid w:val="00373635"/>
    <w:rsid w:val="00374FA3"/>
    <w:rsid w:val="00377A65"/>
    <w:rsid w:val="003A5EB1"/>
    <w:rsid w:val="003A73C0"/>
    <w:rsid w:val="003B65D5"/>
    <w:rsid w:val="003C32C3"/>
    <w:rsid w:val="003C330A"/>
    <w:rsid w:val="003C4FCD"/>
    <w:rsid w:val="003C549B"/>
    <w:rsid w:val="003C680D"/>
    <w:rsid w:val="003D2257"/>
    <w:rsid w:val="003E2FF3"/>
    <w:rsid w:val="003E4116"/>
    <w:rsid w:val="003E4CAA"/>
    <w:rsid w:val="003F0CF6"/>
    <w:rsid w:val="003F0FDE"/>
    <w:rsid w:val="003F60D7"/>
    <w:rsid w:val="00400416"/>
    <w:rsid w:val="004061A8"/>
    <w:rsid w:val="00406620"/>
    <w:rsid w:val="0040759C"/>
    <w:rsid w:val="0041599B"/>
    <w:rsid w:val="0041606D"/>
    <w:rsid w:val="00423EFE"/>
    <w:rsid w:val="004318FA"/>
    <w:rsid w:val="00437DF2"/>
    <w:rsid w:val="004443AC"/>
    <w:rsid w:val="004501A2"/>
    <w:rsid w:val="00451CCA"/>
    <w:rsid w:val="00453D5D"/>
    <w:rsid w:val="00454A40"/>
    <w:rsid w:val="00455036"/>
    <w:rsid w:val="00461798"/>
    <w:rsid w:val="00465F4A"/>
    <w:rsid w:val="004724A1"/>
    <w:rsid w:val="00485E76"/>
    <w:rsid w:val="00497488"/>
    <w:rsid w:val="004A5AE8"/>
    <w:rsid w:val="004B0FDD"/>
    <w:rsid w:val="004B70BA"/>
    <w:rsid w:val="004C230F"/>
    <w:rsid w:val="004C2577"/>
    <w:rsid w:val="004D4F5D"/>
    <w:rsid w:val="004D556D"/>
    <w:rsid w:val="004D701F"/>
    <w:rsid w:val="004E2171"/>
    <w:rsid w:val="004F2B8C"/>
    <w:rsid w:val="004F4C13"/>
    <w:rsid w:val="004F675E"/>
    <w:rsid w:val="005108F3"/>
    <w:rsid w:val="005120F3"/>
    <w:rsid w:val="00517A15"/>
    <w:rsid w:val="0052192B"/>
    <w:rsid w:val="0052290B"/>
    <w:rsid w:val="00522DE2"/>
    <w:rsid w:val="00526B10"/>
    <w:rsid w:val="00531028"/>
    <w:rsid w:val="005311F9"/>
    <w:rsid w:val="00531B59"/>
    <w:rsid w:val="0053592D"/>
    <w:rsid w:val="00540AF4"/>
    <w:rsid w:val="00547F80"/>
    <w:rsid w:val="005567E8"/>
    <w:rsid w:val="0056170B"/>
    <w:rsid w:val="00565EC3"/>
    <w:rsid w:val="00572042"/>
    <w:rsid w:val="00584A50"/>
    <w:rsid w:val="00590B4E"/>
    <w:rsid w:val="00592D8E"/>
    <w:rsid w:val="00593B6A"/>
    <w:rsid w:val="005A3123"/>
    <w:rsid w:val="005B54C0"/>
    <w:rsid w:val="005C78AC"/>
    <w:rsid w:val="005D11B7"/>
    <w:rsid w:val="005D3D38"/>
    <w:rsid w:val="005D3F3E"/>
    <w:rsid w:val="005D61D5"/>
    <w:rsid w:val="005F037D"/>
    <w:rsid w:val="005F09C7"/>
    <w:rsid w:val="005F33D9"/>
    <w:rsid w:val="005F6AC4"/>
    <w:rsid w:val="0060140D"/>
    <w:rsid w:val="00602D57"/>
    <w:rsid w:val="00604777"/>
    <w:rsid w:val="006074A0"/>
    <w:rsid w:val="00611A66"/>
    <w:rsid w:val="00613169"/>
    <w:rsid w:val="006241BE"/>
    <w:rsid w:val="0062588E"/>
    <w:rsid w:val="0063779B"/>
    <w:rsid w:val="0064356E"/>
    <w:rsid w:val="00655BEA"/>
    <w:rsid w:val="00663041"/>
    <w:rsid w:val="00664AF7"/>
    <w:rsid w:val="00680BE3"/>
    <w:rsid w:val="00684458"/>
    <w:rsid w:val="00690305"/>
    <w:rsid w:val="0069292E"/>
    <w:rsid w:val="0069445D"/>
    <w:rsid w:val="006A1770"/>
    <w:rsid w:val="006A6007"/>
    <w:rsid w:val="006B1A6E"/>
    <w:rsid w:val="006B2E08"/>
    <w:rsid w:val="006B367C"/>
    <w:rsid w:val="006B7E76"/>
    <w:rsid w:val="006C3618"/>
    <w:rsid w:val="006D1DA0"/>
    <w:rsid w:val="006D25EA"/>
    <w:rsid w:val="006D6596"/>
    <w:rsid w:val="006E3B81"/>
    <w:rsid w:val="006E5601"/>
    <w:rsid w:val="006E7FDC"/>
    <w:rsid w:val="006F79FC"/>
    <w:rsid w:val="006F7A5A"/>
    <w:rsid w:val="0071122D"/>
    <w:rsid w:val="00712FB3"/>
    <w:rsid w:val="00714175"/>
    <w:rsid w:val="00714C65"/>
    <w:rsid w:val="0071608B"/>
    <w:rsid w:val="0071627B"/>
    <w:rsid w:val="00717204"/>
    <w:rsid w:val="00722C17"/>
    <w:rsid w:val="007314AD"/>
    <w:rsid w:val="0073475F"/>
    <w:rsid w:val="00737102"/>
    <w:rsid w:val="00740990"/>
    <w:rsid w:val="00746799"/>
    <w:rsid w:val="00746EE0"/>
    <w:rsid w:val="00752CF0"/>
    <w:rsid w:val="00754BA2"/>
    <w:rsid w:val="007908C1"/>
    <w:rsid w:val="00796142"/>
    <w:rsid w:val="00797646"/>
    <w:rsid w:val="007A0761"/>
    <w:rsid w:val="007A32D0"/>
    <w:rsid w:val="007A53E1"/>
    <w:rsid w:val="007B0107"/>
    <w:rsid w:val="007B12E8"/>
    <w:rsid w:val="007C0BCF"/>
    <w:rsid w:val="007D1B46"/>
    <w:rsid w:val="007E65DD"/>
    <w:rsid w:val="007E674D"/>
    <w:rsid w:val="007E6B29"/>
    <w:rsid w:val="007F2AEF"/>
    <w:rsid w:val="007F2BD3"/>
    <w:rsid w:val="007F7059"/>
    <w:rsid w:val="0080450B"/>
    <w:rsid w:val="00804FE0"/>
    <w:rsid w:val="008078A0"/>
    <w:rsid w:val="00820A10"/>
    <w:rsid w:val="00821707"/>
    <w:rsid w:val="008240FB"/>
    <w:rsid w:val="00833D5A"/>
    <w:rsid w:val="0083659F"/>
    <w:rsid w:val="00843793"/>
    <w:rsid w:val="0085780C"/>
    <w:rsid w:val="0086645A"/>
    <w:rsid w:val="00867C18"/>
    <w:rsid w:val="00881D1C"/>
    <w:rsid w:val="00885BB4"/>
    <w:rsid w:val="008908CC"/>
    <w:rsid w:val="008B7708"/>
    <w:rsid w:val="008D28D3"/>
    <w:rsid w:val="008D7E97"/>
    <w:rsid w:val="008E1A2E"/>
    <w:rsid w:val="008F1C06"/>
    <w:rsid w:val="008F24EB"/>
    <w:rsid w:val="008F7183"/>
    <w:rsid w:val="00901D02"/>
    <w:rsid w:val="00902E23"/>
    <w:rsid w:val="009056CA"/>
    <w:rsid w:val="00907BF3"/>
    <w:rsid w:val="009117C6"/>
    <w:rsid w:val="0091506F"/>
    <w:rsid w:val="009230C0"/>
    <w:rsid w:val="0093280F"/>
    <w:rsid w:val="0093316E"/>
    <w:rsid w:val="00937830"/>
    <w:rsid w:val="00955370"/>
    <w:rsid w:val="00961A07"/>
    <w:rsid w:val="00970061"/>
    <w:rsid w:val="00971414"/>
    <w:rsid w:val="00971843"/>
    <w:rsid w:val="009757F5"/>
    <w:rsid w:val="0098020B"/>
    <w:rsid w:val="0098100B"/>
    <w:rsid w:val="0098146A"/>
    <w:rsid w:val="00987FE9"/>
    <w:rsid w:val="00990547"/>
    <w:rsid w:val="0099309B"/>
    <w:rsid w:val="00995D3C"/>
    <w:rsid w:val="009965DC"/>
    <w:rsid w:val="009A225D"/>
    <w:rsid w:val="009B1990"/>
    <w:rsid w:val="009B5C13"/>
    <w:rsid w:val="009B5C6F"/>
    <w:rsid w:val="009C0FCE"/>
    <w:rsid w:val="009D1263"/>
    <w:rsid w:val="009D12DC"/>
    <w:rsid w:val="009F2738"/>
    <w:rsid w:val="009F5882"/>
    <w:rsid w:val="009F65F1"/>
    <w:rsid w:val="00A078B1"/>
    <w:rsid w:val="00A124ED"/>
    <w:rsid w:val="00A157B0"/>
    <w:rsid w:val="00A22051"/>
    <w:rsid w:val="00A34F16"/>
    <w:rsid w:val="00A3509A"/>
    <w:rsid w:val="00A3762C"/>
    <w:rsid w:val="00A46653"/>
    <w:rsid w:val="00A469CC"/>
    <w:rsid w:val="00A4717C"/>
    <w:rsid w:val="00A561B8"/>
    <w:rsid w:val="00A6410C"/>
    <w:rsid w:val="00A6733E"/>
    <w:rsid w:val="00A7043D"/>
    <w:rsid w:val="00A70DBB"/>
    <w:rsid w:val="00A717B8"/>
    <w:rsid w:val="00A719D9"/>
    <w:rsid w:val="00A7547C"/>
    <w:rsid w:val="00A827F4"/>
    <w:rsid w:val="00A87710"/>
    <w:rsid w:val="00A9226B"/>
    <w:rsid w:val="00AA0A4B"/>
    <w:rsid w:val="00AA6566"/>
    <w:rsid w:val="00AC6857"/>
    <w:rsid w:val="00AC6F76"/>
    <w:rsid w:val="00AD0F5F"/>
    <w:rsid w:val="00AD287B"/>
    <w:rsid w:val="00AD6FBF"/>
    <w:rsid w:val="00AF2D04"/>
    <w:rsid w:val="00AF3F70"/>
    <w:rsid w:val="00AF55B7"/>
    <w:rsid w:val="00B00739"/>
    <w:rsid w:val="00B10A53"/>
    <w:rsid w:val="00B11A21"/>
    <w:rsid w:val="00B16EAE"/>
    <w:rsid w:val="00B174DA"/>
    <w:rsid w:val="00B23B48"/>
    <w:rsid w:val="00B25887"/>
    <w:rsid w:val="00B27AC1"/>
    <w:rsid w:val="00B33393"/>
    <w:rsid w:val="00B34B7A"/>
    <w:rsid w:val="00B379B8"/>
    <w:rsid w:val="00B43D5D"/>
    <w:rsid w:val="00B4737B"/>
    <w:rsid w:val="00B47CD8"/>
    <w:rsid w:val="00B54A69"/>
    <w:rsid w:val="00B6255C"/>
    <w:rsid w:val="00B6290B"/>
    <w:rsid w:val="00B63E3C"/>
    <w:rsid w:val="00B65C54"/>
    <w:rsid w:val="00B823DF"/>
    <w:rsid w:val="00B82EC6"/>
    <w:rsid w:val="00B83E3B"/>
    <w:rsid w:val="00B855DE"/>
    <w:rsid w:val="00B90A87"/>
    <w:rsid w:val="00B93BFF"/>
    <w:rsid w:val="00B9766E"/>
    <w:rsid w:val="00BA291C"/>
    <w:rsid w:val="00BA2E4B"/>
    <w:rsid w:val="00BB269C"/>
    <w:rsid w:val="00BB713B"/>
    <w:rsid w:val="00BC01DD"/>
    <w:rsid w:val="00BC24FB"/>
    <w:rsid w:val="00BC3241"/>
    <w:rsid w:val="00BC7FEA"/>
    <w:rsid w:val="00BD1D39"/>
    <w:rsid w:val="00BD2C06"/>
    <w:rsid w:val="00BD4B6A"/>
    <w:rsid w:val="00BD5173"/>
    <w:rsid w:val="00BD66A4"/>
    <w:rsid w:val="00BE0814"/>
    <w:rsid w:val="00BE7D3B"/>
    <w:rsid w:val="00BF1D0E"/>
    <w:rsid w:val="00BF2881"/>
    <w:rsid w:val="00BF4009"/>
    <w:rsid w:val="00C01653"/>
    <w:rsid w:val="00C03B28"/>
    <w:rsid w:val="00C1474D"/>
    <w:rsid w:val="00C31275"/>
    <w:rsid w:val="00C35FD1"/>
    <w:rsid w:val="00C47801"/>
    <w:rsid w:val="00C539D6"/>
    <w:rsid w:val="00C54354"/>
    <w:rsid w:val="00C544A6"/>
    <w:rsid w:val="00C638AA"/>
    <w:rsid w:val="00C67201"/>
    <w:rsid w:val="00C775D9"/>
    <w:rsid w:val="00C900C6"/>
    <w:rsid w:val="00C912BE"/>
    <w:rsid w:val="00C942D5"/>
    <w:rsid w:val="00CA147F"/>
    <w:rsid w:val="00CA1B24"/>
    <w:rsid w:val="00CB6193"/>
    <w:rsid w:val="00CC060A"/>
    <w:rsid w:val="00CC0C72"/>
    <w:rsid w:val="00CC18DD"/>
    <w:rsid w:val="00CC1C3B"/>
    <w:rsid w:val="00CC5B45"/>
    <w:rsid w:val="00CC6A5A"/>
    <w:rsid w:val="00CD042C"/>
    <w:rsid w:val="00CD0524"/>
    <w:rsid w:val="00CD2F17"/>
    <w:rsid w:val="00CD578C"/>
    <w:rsid w:val="00CE4146"/>
    <w:rsid w:val="00CE7926"/>
    <w:rsid w:val="00CF3631"/>
    <w:rsid w:val="00CF3B1A"/>
    <w:rsid w:val="00CF7E95"/>
    <w:rsid w:val="00D0025F"/>
    <w:rsid w:val="00D02CC4"/>
    <w:rsid w:val="00D169C4"/>
    <w:rsid w:val="00D1750C"/>
    <w:rsid w:val="00D27530"/>
    <w:rsid w:val="00D312E6"/>
    <w:rsid w:val="00D33994"/>
    <w:rsid w:val="00D43A7A"/>
    <w:rsid w:val="00D45F00"/>
    <w:rsid w:val="00D503CF"/>
    <w:rsid w:val="00D53863"/>
    <w:rsid w:val="00D61422"/>
    <w:rsid w:val="00D63930"/>
    <w:rsid w:val="00D72159"/>
    <w:rsid w:val="00D7421F"/>
    <w:rsid w:val="00D83398"/>
    <w:rsid w:val="00D92CEB"/>
    <w:rsid w:val="00D94B44"/>
    <w:rsid w:val="00DA0B3B"/>
    <w:rsid w:val="00DA1E98"/>
    <w:rsid w:val="00DA6974"/>
    <w:rsid w:val="00DB27A6"/>
    <w:rsid w:val="00DB68BE"/>
    <w:rsid w:val="00DB6A64"/>
    <w:rsid w:val="00DC14B2"/>
    <w:rsid w:val="00DC3316"/>
    <w:rsid w:val="00DC39C2"/>
    <w:rsid w:val="00DC7923"/>
    <w:rsid w:val="00DD00DC"/>
    <w:rsid w:val="00DD025F"/>
    <w:rsid w:val="00DD27F7"/>
    <w:rsid w:val="00DD2E0D"/>
    <w:rsid w:val="00DD40DB"/>
    <w:rsid w:val="00DD4C5E"/>
    <w:rsid w:val="00DE7A5A"/>
    <w:rsid w:val="00DF5AC0"/>
    <w:rsid w:val="00DF6774"/>
    <w:rsid w:val="00E00012"/>
    <w:rsid w:val="00E02085"/>
    <w:rsid w:val="00E0213B"/>
    <w:rsid w:val="00E06D5C"/>
    <w:rsid w:val="00E16229"/>
    <w:rsid w:val="00E1628D"/>
    <w:rsid w:val="00E16791"/>
    <w:rsid w:val="00E24B10"/>
    <w:rsid w:val="00E260FB"/>
    <w:rsid w:val="00E27831"/>
    <w:rsid w:val="00E30FA3"/>
    <w:rsid w:val="00E3310D"/>
    <w:rsid w:val="00E341A2"/>
    <w:rsid w:val="00E346EE"/>
    <w:rsid w:val="00E35A2A"/>
    <w:rsid w:val="00E4109B"/>
    <w:rsid w:val="00E45026"/>
    <w:rsid w:val="00E57D02"/>
    <w:rsid w:val="00E63152"/>
    <w:rsid w:val="00E7173B"/>
    <w:rsid w:val="00E724EB"/>
    <w:rsid w:val="00E729DD"/>
    <w:rsid w:val="00E87CAB"/>
    <w:rsid w:val="00E9143F"/>
    <w:rsid w:val="00E920FD"/>
    <w:rsid w:val="00E9212B"/>
    <w:rsid w:val="00EA2FBA"/>
    <w:rsid w:val="00EA405B"/>
    <w:rsid w:val="00EA5F50"/>
    <w:rsid w:val="00EA629A"/>
    <w:rsid w:val="00EA7AE9"/>
    <w:rsid w:val="00EB39C4"/>
    <w:rsid w:val="00EB414E"/>
    <w:rsid w:val="00EB76BD"/>
    <w:rsid w:val="00EC0301"/>
    <w:rsid w:val="00EC1AB0"/>
    <w:rsid w:val="00EC5827"/>
    <w:rsid w:val="00EC5EB3"/>
    <w:rsid w:val="00EC7A90"/>
    <w:rsid w:val="00EC7DF3"/>
    <w:rsid w:val="00ED18F6"/>
    <w:rsid w:val="00EE143C"/>
    <w:rsid w:val="00EE2C36"/>
    <w:rsid w:val="00EE2FBC"/>
    <w:rsid w:val="00EE2FE7"/>
    <w:rsid w:val="00EE4CAB"/>
    <w:rsid w:val="00EE57E7"/>
    <w:rsid w:val="00EE79F6"/>
    <w:rsid w:val="00EF2777"/>
    <w:rsid w:val="00EF46C0"/>
    <w:rsid w:val="00F03B76"/>
    <w:rsid w:val="00F04B23"/>
    <w:rsid w:val="00F04B7E"/>
    <w:rsid w:val="00F10F6E"/>
    <w:rsid w:val="00F11D62"/>
    <w:rsid w:val="00F122C0"/>
    <w:rsid w:val="00F2537A"/>
    <w:rsid w:val="00F30704"/>
    <w:rsid w:val="00F310D1"/>
    <w:rsid w:val="00F33D60"/>
    <w:rsid w:val="00F36D75"/>
    <w:rsid w:val="00F42172"/>
    <w:rsid w:val="00F42255"/>
    <w:rsid w:val="00F448E1"/>
    <w:rsid w:val="00F45F77"/>
    <w:rsid w:val="00F4787D"/>
    <w:rsid w:val="00F55A66"/>
    <w:rsid w:val="00F562E3"/>
    <w:rsid w:val="00F57A3B"/>
    <w:rsid w:val="00F63E62"/>
    <w:rsid w:val="00F647D4"/>
    <w:rsid w:val="00F652C3"/>
    <w:rsid w:val="00F7426A"/>
    <w:rsid w:val="00F768D2"/>
    <w:rsid w:val="00F769DD"/>
    <w:rsid w:val="00F8217F"/>
    <w:rsid w:val="00F91FF2"/>
    <w:rsid w:val="00FA0C23"/>
    <w:rsid w:val="00FA3E49"/>
    <w:rsid w:val="00FA6C67"/>
    <w:rsid w:val="00FA7552"/>
    <w:rsid w:val="00FC0DD9"/>
    <w:rsid w:val="00FC316E"/>
    <w:rsid w:val="00FC423F"/>
    <w:rsid w:val="00FC6041"/>
    <w:rsid w:val="00FC6D77"/>
    <w:rsid w:val="00FE00E1"/>
    <w:rsid w:val="00FF0997"/>
    <w:rsid w:val="00FF6A88"/>
    <w:rsid w:val="6DF5C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390BA"/>
  <w15:docId w15:val="{61222D34-7F88-463D-B33A-EFCAC098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A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0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7F2AEF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qFormat/>
    <w:rsid w:val="007F2AEF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F2AEF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F2A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rsid w:val="007F2AEF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2A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A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304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FF0997"/>
    <w:pPr>
      <w:ind w:left="720"/>
      <w:contextualSpacing/>
    </w:pPr>
  </w:style>
  <w:style w:type="table" w:styleId="a6">
    <w:name w:val="Table Grid"/>
    <w:basedOn w:val="a1"/>
    <w:uiPriority w:val="59"/>
    <w:rsid w:val="00B85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C7A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7A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C7A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7A9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4D4DA-DDD3-4A9B-8863-BF0C9254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8574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pri_apparat</dc:creator>
  <cp:keywords/>
  <dc:description/>
  <cp:lastModifiedBy>Дмитрий Черских</cp:lastModifiedBy>
  <cp:revision>2</cp:revision>
  <cp:lastPrinted>2017-12-13T04:22:00Z</cp:lastPrinted>
  <dcterms:created xsi:type="dcterms:W3CDTF">2018-01-29T08:31:00Z</dcterms:created>
  <dcterms:modified xsi:type="dcterms:W3CDTF">2018-01-29T08:31:00Z</dcterms:modified>
</cp:coreProperties>
</file>